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007"/>
        <w:gridCol w:w="3696"/>
        <w:gridCol w:w="3359"/>
      </w:tblGrid>
      <w:tr w:rsidR="005A748A" w:rsidRPr="00714328" w14:paraId="433836CB" w14:textId="77777777" w:rsidTr="005A748A">
        <w:trPr>
          <w:trHeight w:val="628"/>
        </w:trPr>
        <w:tc>
          <w:tcPr>
            <w:tcW w:w="2007" w:type="dxa"/>
            <w:shd w:val="clear" w:color="auto" w:fill="FBD4B4" w:themeFill="accent6" w:themeFillTint="66"/>
          </w:tcPr>
          <w:p w14:paraId="54A1FA10" w14:textId="77777777" w:rsidR="005A748A" w:rsidRPr="00714328" w:rsidRDefault="005A748A" w:rsidP="007143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7. 10.</w:t>
            </w:r>
          </w:p>
        </w:tc>
        <w:tc>
          <w:tcPr>
            <w:tcW w:w="3696" w:type="dxa"/>
            <w:shd w:val="clear" w:color="auto" w:fill="FBD4B4" w:themeFill="accent6" w:themeFillTint="66"/>
          </w:tcPr>
          <w:p w14:paraId="65030FC7" w14:textId="77777777" w:rsidR="005A748A" w:rsidRDefault="005A748A" w:rsidP="005360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Vida –  1 ura</w:t>
            </w:r>
          </w:p>
          <w:p w14:paraId="7521FDB0" w14:textId="77777777" w:rsidR="005A748A" w:rsidRDefault="005A748A" w:rsidP="005A748A">
            <w:pPr>
              <w:rPr>
                <w:sz w:val="24"/>
                <w:szCs w:val="24"/>
              </w:rPr>
            </w:pPr>
            <w:r w:rsidRPr="007B7F35">
              <w:rPr>
                <w:sz w:val="24"/>
                <w:szCs w:val="24"/>
                <w:highlight w:val="green"/>
              </w:rPr>
              <w:t>Alenka</w:t>
            </w:r>
            <w:r>
              <w:rPr>
                <w:sz w:val="24"/>
                <w:szCs w:val="24"/>
              </w:rPr>
              <w:t xml:space="preserve"> </w:t>
            </w:r>
            <w:r w:rsidR="000D2F15">
              <w:rPr>
                <w:sz w:val="24"/>
                <w:szCs w:val="24"/>
              </w:rPr>
              <w:t>in Vida: pol ure</w:t>
            </w:r>
          </w:p>
          <w:p w14:paraId="195ADBDD" w14:textId="77777777" w:rsidR="000D2F15" w:rsidRDefault="000D2F15" w:rsidP="005A748A">
            <w:pPr>
              <w:rPr>
                <w:sz w:val="24"/>
                <w:szCs w:val="24"/>
              </w:rPr>
            </w:pPr>
          </w:p>
          <w:p w14:paraId="77877784" w14:textId="77777777" w:rsidR="008341E0" w:rsidRDefault="008341E0" w:rsidP="005A748A">
            <w:pPr>
              <w:rPr>
                <w:sz w:val="24"/>
                <w:szCs w:val="24"/>
              </w:rPr>
            </w:pPr>
          </w:p>
          <w:p w14:paraId="41812893" w14:textId="646F5B52" w:rsidR="00DB2B3E" w:rsidRPr="00714328" w:rsidRDefault="008341E0" w:rsidP="005A74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341E0">
              <w:rPr>
                <w:sz w:val="24"/>
                <w:szCs w:val="24"/>
                <w:highlight w:val="green"/>
              </w:rPr>
              <w:t>Alenka</w:t>
            </w:r>
            <w:r>
              <w:rPr>
                <w:sz w:val="24"/>
                <w:szCs w:val="24"/>
              </w:rPr>
              <w:t xml:space="preserve"> (16.30-18.15h</w:t>
            </w:r>
            <w:r w:rsidR="00DB2B3E">
              <w:rPr>
                <w:sz w:val="24"/>
                <w:szCs w:val="24"/>
              </w:rPr>
              <w:t>)</w:t>
            </w:r>
          </w:p>
        </w:tc>
        <w:tc>
          <w:tcPr>
            <w:tcW w:w="3359" w:type="dxa"/>
            <w:shd w:val="clear" w:color="auto" w:fill="FBD4B4" w:themeFill="accent6" w:themeFillTint="66"/>
          </w:tcPr>
          <w:p w14:paraId="5D8C7F0B" w14:textId="77777777" w:rsidR="005A748A" w:rsidRDefault="005A748A" w:rsidP="005360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Vrste znanja</w:t>
            </w:r>
          </w:p>
          <w:p w14:paraId="657084CB" w14:textId="77777777" w:rsidR="007B7F35" w:rsidRDefault="007B7F35" w:rsidP="00536034">
            <w:pPr>
              <w:rPr>
                <w:sz w:val="24"/>
                <w:szCs w:val="24"/>
              </w:rPr>
            </w:pPr>
            <w:r w:rsidRPr="007B7F35">
              <w:rPr>
                <w:sz w:val="24"/>
                <w:szCs w:val="24"/>
                <w:highlight w:val="green"/>
              </w:rPr>
              <w:t>Organizacija in struktura izvedbe predavanj UGL</w:t>
            </w:r>
          </w:p>
          <w:p w14:paraId="3A144547" w14:textId="77777777" w:rsidR="008341E0" w:rsidRDefault="008341E0" w:rsidP="008341E0">
            <w:pPr>
              <w:rPr>
                <w:sz w:val="24"/>
                <w:szCs w:val="24"/>
                <w:highlight w:val="green"/>
              </w:rPr>
            </w:pPr>
          </w:p>
          <w:p w14:paraId="4899DE15" w14:textId="77777777" w:rsidR="008341E0" w:rsidRDefault="008341E0" w:rsidP="008341E0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 xml:space="preserve">Osnovna terminologija področja Gledališča v izobraževanju (sopomenke); </w:t>
            </w:r>
          </w:p>
          <w:p w14:paraId="16A74C0E" w14:textId="70876B49" w:rsidR="008341E0" w:rsidRPr="00DB2B3E" w:rsidRDefault="008341E0" w:rsidP="008341E0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>s</w:t>
            </w:r>
            <w:r w:rsidRPr="007B7F35">
              <w:rPr>
                <w:sz w:val="24"/>
                <w:szCs w:val="24"/>
                <w:highlight w:val="green"/>
              </w:rPr>
              <w:t xml:space="preserve">pecifična </w:t>
            </w:r>
            <w:r>
              <w:rPr>
                <w:sz w:val="24"/>
                <w:szCs w:val="24"/>
                <w:highlight w:val="green"/>
              </w:rPr>
              <w:t>znanja in kompetence skozi gledališče za predavatelje in za učence; diferenciacija uprizoritvenih disciplin</w:t>
            </w:r>
            <w:r w:rsidRPr="007B7F35">
              <w:rPr>
                <w:sz w:val="24"/>
                <w:szCs w:val="24"/>
                <w:highlight w:val="green"/>
              </w:rPr>
              <w:t xml:space="preserve"> </w:t>
            </w:r>
            <w:r>
              <w:rPr>
                <w:sz w:val="24"/>
                <w:szCs w:val="24"/>
                <w:highlight w:val="green"/>
              </w:rPr>
              <w:t>(metod) za specifične potrebe (učne in za socialno emocionalno učenje)</w:t>
            </w:r>
            <w:r w:rsidRPr="007B7F35">
              <w:rPr>
                <w:sz w:val="24"/>
                <w:szCs w:val="24"/>
                <w:highlight w:val="green"/>
              </w:rPr>
              <w:t xml:space="preserve"> v </w:t>
            </w:r>
            <w:proofErr w:type="spellStart"/>
            <w:r w:rsidR="00876572">
              <w:rPr>
                <w:sz w:val="24"/>
                <w:szCs w:val="24"/>
              </w:rPr>
              <w:t>v</w:t>
            </w:r>
            <w:proofErr w:type="spellEnd"/>
            <w:r w:rsidR="00876572">
              <w:rPr>
                <w:sz w:val="24"/>
                <w:szCs w:val="24"/>
              </w:rPr>
              <w:t xml:space="preserve"> </w:t>
            </w:r>
            <w:r w:rsidR="00876572" w:rsidRPr="00876572">
              <w:rPr>
                <w:sz w:val="24"/>
                <w:szCs w:val="24"/>
                <w:highlight w:val="green"/>
              </w:rPr>
              <w:t>šolskem okolju</w:t>
            </w:r>
            <w:r w:rsidRPr="00876572">
              <w:rPr>
                <w:sz w:val="24"/>
                <w:szCs w:val="24"/>
                <w:highlight w:val="green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DB2B3E">
              <w:rPr>
                <w:sz w:val="24"/>
                <w:szCs w:val="24"/>
                <w:highlight w:val="green"/>
              </w:rPr>
              <w:t xml:space="preserve">sodobne oblike participacije: spodbujanje ustvarjalnosti, samostojnosti, izvirnosti; </w:t>
            </w:r>
          </w:p>
          <w:p w14:paraId="2B1D7AFF" w14:textId="77777777" w:rsidR="008341E0" w:rsidRPr="00DB2B3E" w:rsidRDefault="008341E0" w:rsidP="008341E0">
            <w:pPr>
              <w:rPr>
                <w:sz w:val="24"/>
                <w:szCs w:val="24"/>
                <w:highlight w:val="green"/>
              </w:rPr>
            </w:pPr>
            <w:r w:rsidRPr="00DB2B3E">
              <w:rPr>
                <w:sz w:val="24"/>
                <w:szCs w:val="24"/>
                <w:highlight w:val="green"/>
              </w:rPr>
              <w:t>etika, vrednote..</w:t>
            </w:r>
          </w:p>
          <w:p w14:paraId="74A93B9B" w14:textId="77777777" w:rsidR="00DB2B3E" w:rsidRDefault="008341E0" w:rsidP="008341E0">
            <w:pPr>
              <w:rPr>
                <w:sz w:val="24"/>
                <w:szCs w:val="24"/>
              </w:rPr>
            </w:pPr>
            <w:r w:rsidRPr="00DB2B3E">
              <w:rPr>
                <w:sz w:val="24"/>
                <w:szCs w:val="24"/>
                <w:highlight w:val="green"/>
              </w:rPr>
              <w:t>IKT in umetnost</w:t>
            </w:r>
          </w:p>
          <w:p w14:paraId="12FE5CBB" w14:textId="6D814E12" w:rsidR="008341E0" w:rsidRDefault="008341E0" w:rsidP="008341E0">
            <w:pPr>
              <w:rPr>
                <w:sz w:val="24"/>
                <w:szCs w:val="24"/>
              </w:rPr>
            </w:pPr>
            <w:r w:rsidRPr="001A4E25">
              <w:rPr>
                <w:sz w:val="24"/>
                <w:szCs w:val="24"/>
                <w:highlight w:val="yellow"/>
              </w:rPr>
              <w:t>Predstavitev primera</w:t>
            </w:r>
            <w:r w:rsidR="00F60D20" w:rsidRPr="001A4E25">
              <w:rPr>
                <w:sz w:val="24"/>
                <w:szCs w:val="24"/>
                <w:highlight w:val="yellow"/>
              </w:rPr>
              <w:t xml:space="preserve"> študijskega projekta: </w:t>
            </w:r>
            <w:bookmarkStart w:id="0" w:name="_GoBack"/>
            <w:bookmarkEnd w:id="0"/>
            <w:r w:rsidR="00F60D20" w:rsidRPr="001A4E25">
              <w:rPr>
                <w:b/>
                <w:sz w:val="24"/>
                <w:szCs w:val="24"/>
                <w:highlight w:val="yellow"/>
              </w:rPr>
              <w:t>matematika skozi IKT</w:t>
            </w:r>
            <w:r w:rsidR="00F60D20" w:rsidRPr="001A4E25">
              <w:rPr>
                <w:sz w:val="24"/>
                <w:szCs w:val="24"/>
                <w:highlight w:val="yellow"/>
              </w:rPr>
              <w:t xml:space="preserve"> in uprizoritveni mediji</w:t>
            </w:r>
          </w:p>
        </w:tc>
      </w:tr>
      <w:tr w:rsidR="005A748A" w:rsidRPr="00714328" w14:paraId="539B4607" w14:textId="77777777" w:rsidTr="005A748A">
        <w:trPr>
          <w:trHeight w:val="628"/>
        </w:trPr>
        <w:tc>
          <w:tcPr>
            <w:tcW w:w="2007" w:type="dxa"/>
            <w:shd w:val="clear" w:color="auto" w:fill="FFFFCC"/>
          </w:tcPr>
          <w:p w14:paraId="5E9AE0D0" w14:textId="77777777" w:rsidR="005A748A" w:rsidRPr="00714328" w:rsidRDefault="005A748A" w:rsidP="004D6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14. 10 </w:t>
            </w:r>
          </w:p>
        </w:tc>
        <w:tc>
          <w:tcPr>
            <w:tcW w:w="3696" w:type="dxa"/>
            <w:shd w:val="clear" w:color="auto" w:fill="FFFFCC"/>
          </w:tcPr>
          <w:p w14:paraId="76AF67F2" w14:textId="77777777" w:rsidR="005A748A" w:rsidRDefault="005A74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Vida</w:t>
            </w:r>
          </w:p>
        </w:tc>
        <w:tc>
          <w:tcPr>
            <w:tcW w:w="3359" w:type="dxa"/>
            <w:shd w:val="clear" w:color="auto" w:fill="FFFFCC"/>
          </w:tcPr>
          <w:p w14:paraId="4233ADB1" w14:textId="77777777" w:rsidR="005A748A" w:rsidRDefault="005A74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Formativno preverjanje znanja</w:t>
            </w:r>
          </w:p>
        </w:tc>
      </w:tr>
      <w:tr w:rsidR="00042825" w:rsidRPr="00714328" w14:paraId="41DDE9AE" w14:textId="77777777" w:rsidTr="00042825">
        <w:trPr>
          <w:trHeight w:val="628"/>
        </w:trPr>
        <w:tc>
          <w:tcPr>
            <w:tcW w:w="2007" w:type="dxa"/>
            <w:shd w:val="clear" w:color="auto" w:fill="auto"/>
          </w:tcPr>
          <w:p w14:paraId="2A8E459C" w14:textId="2788996A" w:rsidR="00042825" w:rsidRDefault="00042825" w:rsidP="004D6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21. 10. </w:t>
            </w:r>
          </w:p>
        </w:tc>
        <w:tc>
          <w:tcPr>
            <w:tcW w:w="3696" w:type="dxa"/>
            <w:shd w:val="clear" w:color="auto" w:fill="auto"/>
          </w:tcPr>
          <w:p w14:paraId="2F1144B2" w14:textId="2E0DFDA4" w:rsidR="00042825" w:rsidRDefault="00042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odpade</w:t>
            </w:r>
          </w:p>
        </w:tc>
        <w:tc>
          <w:tcPr>
            <w:tcW w:w="3359" w:type="dxa"/>
            <w:shd w:val="clear" w:color="auto" w:fill="auto"/>
          </w:tcPr>
          <w:p w14:paraId="44851E08" w14:textId="77777777" w:rsidR="00042825" w:rsidRDefault="00042825">
            <w:pPr>
              <w:rPr>
                <w:sz w:val="24"/>
                <w:szCs w:val="24"/>
              </w:rPr>
            </w:pPr>
          </w:p>
        </w:tc>
      </w:tr>
      <w:tr w:rsidR="005A748A" w:rsidRPr="00714328" w14:paraId="0B6A6851" w14:textId="77777777" w:rsidTr="005A748A">
        <w:trPr>
          <w:trHeight w:val="593"/>
        </w:trPr>
        <w:tc>
          <w:tcPr>
            <w:tcW w:w="2007" w:type="dxa"/>
            <w:shd w:val="clear" w:color="auto" w:fill="FFFFCC"/>
          </w:tcPr>
          <w:p w14:paraId="61334AB4" w14:textId="77777777" w:rsidR="005A748A" w:rsidRPr="00714328" w:rsidRDefault="005A748A" w:rsidP="004D6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28. 10.</w:t>
            </w:r>
          </w:p>
        </w:tc>
        <w:tc>
          <w:tcPr>
            <w:tcW w:w="3696" w:type="dxa"/>
            <w:shd w:val="clear" w:color="auto" w:fill="FFFFCC"/>
          </w:tcPr>
          <w:p w14:paraId="07C5C38B" w14:textId="7EBC7CBB" w:rsidR="005A748A" w:rsidRPr="00714328" w:rsidRDefault="005A748A" w:rsidP="001016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Vida  - zunanja predavateljica (Škrbec)</w:t>
            </w:r>
            <w:r w:rsidR="001869A6">
              <w:rPr>
                <w:sz w:val="24"/>
                <w:szCs w:val="24"/>
              </w:rPr>
              <w:t xml:space="preserve"> (</w:t>
            </w:r>
            <w:r w:rsidR="00042825">
              <w:rPr>
                <w:sz w:val="24"/>
                <w:szCs w:val="24"/>
              </w:rPr>
              <w:t>1</w:t>
            </w:r>
            <w:r w:rsidR="00101668">
              <w:rPr>
                <w:sz w:val="24"/>
                <w:szCs w:val="24"/>
              </w:rPr>
              <w:t>3.00 – 14.30)</w:t>
            </w:r>
          </w:p>
        </w:tc>
        <w:tc>
          <w:tcPr>
            <w:tcW w:w="3359" w:type="dxa"/>
            <w:shd w:val="clear" w:color="auto" w:fill="FFFFCC"/>
          </w:tcPr>
          <w:p w14:paraId="48EB7167" w14:textId="77777777" w:rsidR="005A748A" w:rsidRDefault="005A748A" w:rsidP="004D6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Ocenjevanje mat. znanja</w:t>
            </w:r>
          </w:p>
        </w:tc>
      </w:tr>
      <w:tr w:rsidR="005A748A" w:rsidRPr="00714328" w14:paraId="11840883" w14:textId="77777777" w:rsidTr="005A748A">
        <w:trPr>
          <w:trHeight w:val="628"/>
        </w:trPr>
        <w:tc>
          <w:tcPr>
            <w:tcW w:w="2007" w:type="dxa"/>
            <w:shd w:val="clear" w:color="auto" w:fill="B6DDE8" w:themeFill="accent5" w:themeFillTint="66"/>
          </w:tcPr>
          <w:p w14:paraId="0C30B47C" w14:textId="77777777" w:rsidR="005A748A" w:rsidRPr="00714328" w:rsidRDefault="005A748A" w:rsidP="004D6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4. 11.</w:t>
            </w:r>
          </w:p>
        </w:tc>
        <w:tc>
          <w:tcPr>
            <w:tcW w:w="3696" w:type="dxa"/>
            <w:shd w:val="clear" w:color="auto" w:fill="B6DDE8" w:themeFill="accent5" w:themeFillTint="66"/>
          </w:tcPr>
          <w:p w14:paraId="4388B058" w14:textId="0EA986A5" w:rsidR="005A748A" w:rsidRPr="00714328" w:rsidRDefault="005A748A" w:rsidP="004D6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Alenka</w:t>
            </w:r>
            <w:r w:rsidR="00500B5C">
              <w:rPr>
                <w:sz w:val="24"/>
                <w:szCs w:val="24"/>
              </w:rPr>
              <w:t xml:space="preserve"> (13 – 14.30)</w:t>
            </w:r>
          </w:p>
        </w:tc>
        <w:tc>
          <w:tcPr>
            <w:tcW w:w="3359" w:type="dxa"/>
            <w:shd w:val="clear" w:color="auto" w:fill="B6DDE8" w:themeFill="accent5" w:themeFillTint="66"/>
          </w:tcPr>
          <w:p w14:paraId="6DE1FBC1" w14:textId="5704F86D" w:rsidR="005A748A" w:rsidRPr="00DB2B3E" w:rsidRDefault="007B7F35" w:rsidP="004D6283">
            <w:pPr>
              <w:rPr>
                <w:sz w:val="24"/>
                <w:szCs w:val="24"/>
                <w:highlight w:val="green"/>
              </w:rPr>
            </w:pPr>
            <w:r w:rsidRPr="00DB2B3E">
              <w:rPr>
                <w:sz w:val="24"/>
                <w:szCs w:val="24"/>
                <w:highlight w:val="green"/>
              </w:rPr>
              <w:t xml:space="preserve">Razporeditev </w:t>
            </w:r>
            <w:r w:rsidR="00715D9B" w:rsidRPr="00DB2B3E">
              <w:rPr>
                <w:sz w:val="24"/>
                <w:szCs w:val="24"/>
                <w:highlight w:val="green"/>
              </w:rPr>
              <w:t>tem</w:t>
            </w:r>
            <w:r w:rsidR="00500B5C" w:rsidRPr="00DB2B3E">
              <w:rPr>
                <w:sz w:val="24"/>
                <w:szCs w:val="24"/>
                <w:highlight w:val="green"/>
              </w:rPr>
              <w:t xml:space="preserve"> </w:t>
            </w:r>
            <w:r w:rsidR="00715D9B" w:rsidRPr="00DB2B3E">
              <w:rPr>
                <w:sz w:val="24"/>
                <w:szCs w:val="24"/>
                <w:highlight w:val="green"/>
              </w:rPr>
              <w:t xml:space="preserve">- delo v </w:t>
            </w:r>
            <w:r w:rsidR="00500B5C" w:rsidRPr="00DB2B3E">
              <w:rPr>
                <w:sz w:val="24"/>
                <w:szCs w:val="24"/>
                <w:highlight w:val="green"/>
              </w:rPr>
              <w:t xml:space="preserve">projektnih  </w:t>
            </w:r>
            <w:r w:rsidR="00715D9B" w:rsidRPr="00DB2B3E">
              <w:rPr>
                <w:sz w:val="24"/>
                <w:szCs w:val="24"/>
                <w:highlight w:val="green"/>
              </w:rPr>
              <w:t>skupinah</w:t>
            </w:r>
            <w:r w:rsidR="00500B5C" w:rsidRPr="00DB2B3E">
              <w:rPr>
                <w:sz w:val="24"/>
                <w:szCs w:val="24"/>
                <w:highlight w:val="green"/>
              </w:rPr>
              <w:t xml:space="preserve"> </w:t>
            </w:r>
          </w:p>
        </w:tc>
      </w:tr>
      <w:tr w:rsidR="005A748A" w:rsidRPr="00714328" w14:paraId="3F190949" w14:textId="77777777" w:rsidTr="005A748A">
        <w:trPr>
          <w:trHeight w:val="593"/>
        </w:trPr>
        <w:tc>
          <w:tcPr>
            <w:tcW w:w="2007" w:type="dxa"/>
            <w:shd w:val="clear" w:color="auto" w:fill="B6DDE8" w:themeFill="accent5" w:themeFillTint="66"/>
          </w:tcPr>
          <w:p w14:paraId="11474490" w14:textId="77777777" w:rsidR="005A748A" w:rsidRPr="00714328" w:rsidRDefault="005A748A" w:rsidP="004D6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11. 11.</w:t>
            </w:r>
          </w:p>
        </w:tc>
        <w:tc>
          <w:tcPr>
            <w:tcW w:w="3696" w:type="dxa"/>
            <w:shd w:val="clear" w:color="auto" w:fill="B6DDE8" w:themeFill="accent5" w:themeFillTint="66"/>
          </w:tcPr>
          <w:p w14:paraId="761DF9E9" w14:textId="77777777" w:rsidR="005A748A" w:rsidRPr="00714328" w:rsidRDefault="005A748A" w:rsidP="004D6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Alenka</w:t>
            </w:r>
          </w:p>
        </w:tc>
        <w:tc>
          <w:tcPr>
            <w:tcW w:w="3359" w:type="dxa"/>
            <w:shd w:val="clear" w:color="auto" w:fill="B6DDE8" w:themeFill="accent5" w:themeFillTint="66"/>
          </w:tcPr>
          <w:p w14:paraId="77096949" w14:textId="67C30770" w:rsidR="005A748A" w:rsidRPr="00DB2B3E" w:rsidRDefault="00500B5C" w:rsidP="004D6283">
            <w:pPr>
              <w:rPr>
                <w:sz w:val="24"/>
                <w:szCs w:val="24"/>
                <w:highlight w:val="green"/>
              </w:rPr>
            </w:pPr>
            <w:r w:rsidRPr="00DB2B3E">
              <w:rPr>
                <w:sz w:val="24"/>
                <w:szCs w:val="24"/>
                <w:highlight w:val="green"/>
              </w:rPr>
              <w:t>Po projektih v skupinah</w:t>
            </w:r>
          </w:p>
        </w:tc>
      </w:tr>
      <w:tr w:rsidR="005A748A" w:rsidRPr="00714328" w14:paraId="5E2D22AE" w14:textId="77777777" w:rsidTr="005A748A">
        <w:trPr>
          <w:trHeight w:val="628"/>
        </w:trPr>
        <w:tc>
          <w:tcPr>
            <w:tcW w:w="2007" w:type="dxa"/>
            <w:shd w:val="clear" w:color="auto" w:fill="B6DDE8" w:themeFill="accent5" w:themeFillTint="66"/>
          </w:tcPr>
          <w:p w14:paraId="3E86016C" w14:textId="77777777" w:rsidR="005A748A" w:rsidRPr="00714328" w:rsidRDefault="005A748A" w:rsidP="004D6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18. 11.</w:t>
            </w:r>
          </w:p>
        </w:tc>
        <w:tc>
          <w:tcPr>
            <w:tcW w:w="3696" w:type="dxa"/>
            <w:shd w:val="clear" w:color="auto" w:fill="B6DDE8" w:themeFill="accent5" w:themeFillTint="66"/>
          </w:tcPr>
          <w:p w14:paraId="35F16626" w14:textId="77777777" w:rsidR="005A748A" w:rsidRPr="00714328" w:rsidRDefault="005A748A" w:rsidP="004D6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Alenka</w:t>
            </w:r>
          </w:p>
        </w:tc>
        <w:tc>
          <w:tcPr>
            <w:tcW w:w="3359" w:type="dxa"/>
            <w:shd w:val="clear" w:color="auto" w:fill="B6DDE8" w:themeFill="accent5" w:themeFillTint="66"/>
          </w:tcPr>
          <w:p w14:paraId="08E89873" w14:textId="46A5157E" w:rsidR="005A748A" w:rsidRPr="00DB2B3E" w:rsidRDefault="008341E0" w:rsidP="004D6283">
            <w:pPr>
              <w:rPr>
                <w:sz w:val="24"/>
                <w:szCs w:val="24"/>
                <w:highlight w:val="green"/>
              </w:rPr>
            </w:pPr>
            <w:r w:rsidRPr="00DB2B3E">
              <w:rPr>
                <w:sz w:val="24"/>
                <w:szCs w:val="24"/>
                <w:highlight w:val="green"/>
              </w:rPr>
              <w:t>Po projektih v skupinah</w:t>
            </w:r>
          </w:p>
        </w:tc>
      </w:tr>
      <w:tr w:rsidR="005A748A" w:rsidRPr="00714328" w14:paraId="3A493042" w14:textId="77777777" w:rsidTr="005A748A">
        <w:trPr>
          <w:trHeight w:val="593"/>
        </w:trPr>
        <w:tc>
          <w:tcPr>
            <w:tcW w:w="2007" w:type="dxa"/>
            <w:shd w:val="clear" w:color="auto" w:fill="B6DDE8" w:themeFill="accent5" w:themeFillTint="66"/>
          </w:tcPr>
          <w:p w14:paraId="0498622E" w14:textId="77777777" w:rsidR="005A748A" w:rsidRPr="00714328" w:rsidRDefault="005A748A" w:rsidP="004D6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25. 11.</w:t>
            </w:r>
          </w:p>
        </w:tc>
        <w:tc>
          <w:tcPr>
            <w:tcW w:w="3696" w:type="dxa"/>
            <w:shd w:val="clear" w:color="auto" w:fill="B6DDE8" w:themeFill="accent5" w:themeFillTint="66"/>
          </w:tcPr>
          <w:p w14:paraId="64FB2094" w14:textId="77777777" w:rsidR="005A748A" w:rsidRDefault="005A748A" w:rsidP="004D6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Alenka</w:t>
            </w:r>
          </w:p>
        </w:tc>
        <w:tc>
          <w:tcPr>
            <w:tcW w:w="3359" w:type="dxa"/>
            <w:shd w:val="clear" w:color="auto" w:fill="B6DDE8" w:themeFill="accent5" w:themeFillTint="66"/>
          </w:tcPr>
          <w:p w14:paraId="111DAB81" w14:textId="2FED54CD" w:rsidR="005A748A" w:rsidRPr="00DB2B3E" w:rsidRDefault="008341E0" w:rsidP="004D6283">
            <w:pPr>
              <w:rPr>
                <w:sz w:val="24"/>
                <w:szCs w:val="24"/>
                <w:highlight w:val="green"/>
              </w:rPr>
            </w:pPr>
            <w:r w:rsidRPr="00DB2B3E">
              <w:rPr>
                <w:sz w:val="24"/>
                <w:szCs w:val="24"/>
                <w:highlight w:val="green"/>
              </w:rPr>
              <w:t>Po projektih v skupinah</w:t>
            </w:r>
          </w:p>
        </w:tc>
      </w:tr>
      <w:tr w:rsidR="005A748A" w:rsidRPr="00714328" w14:paraId="78058AB5" w14:textId="77777777" w:rsidTr="005A748A">
        <w:trPr>
          <w:trHeight w:val="628"/>
        </w:trPr>
        <w:tc>
          <w:tcPr>
            <w:tcW w:w="2007" w:type="dxa"/>
            <w:shd w:val="clear" w:color="auto" w:fill="FFFFCC"/>
          </w:tcPr>
          <w:p w14:paraId="24CD16E4" w14:textId="77777777" w:rsidR="005A748A" w:rsidRPr="00714328" w:rsidRDefault="005A748A" w:rsidP="004D6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2. 12.</w:t>
            </w:r>
          </w:p>
        </w:tc>
        <w:tc>
          <w:tcPr>
            <w:tcW w:w="3696" w:type="dxa"/>
            <w:shd w:val="clear" w:color="auto" w:fill="FFFFCC"/>
          </w:tcPr>
          <w:p w14:paraId="6AF3E42B" w14:textId="77777777" w:rsidR="005A748A" w:rsidRDefault="005A748A" w:rsidP="004D6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Vida</w:t>
            </w:r>
          </w:p>
        </w:tc>
        <w:tc>
          <w:tcPr>
            <w:tcW w:w="3359" w:type="dxa"/>
            <w:shd w:val="clear" w:color="auto" w:fill="FFFFCC"/>
          </w:tcPr>
          <w:p w14:paraId="2985406E" w14:textId="77777777" w:rsidR="005A748A" w:rsidRDefault="005A748A" w:rsidP="004D6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Napačne predstave pri mat.</w:t>
            </w:r>
          </w:p>
        </w:tc>
      </w:tr>
      <w:tr w:rsidR="005A748A" w:rsidRPr="00714328" w14:paraId="3BD9673B" w14:textId="77777777" w:rsidTr="005A748A">
        <w:trPr>
          <w:trHeight w:val="628"/>
        </w:trPr>
        <w:tc>
          <w:tcPr>
            <w:tcW w:w="2007" w:type="dxa"/>
            <w:shd w:val="clear" w:color="auto" w:fill="FFFFCC"/>
          </w:tcPr>
          <w:p w14:paraId="07A73E4A" w14:textId="77777777" w:rsidR="005A748A" w:rsidRPr="00714328" w:rsidRDefault="005A748A" w:rsidP="004D6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9. 12.</w:t>
            </w:r>
          </w:p>
        </w:tc>
        <w:tc>
          <w:tcPr>
            <w:tcW w:w="3696" w:type="dxa"/>
            <w:shd w:val="clear" w:color="auto" w:fill="FFFFCC"/>
          </w:tcPr>
          <w:p w14:paraId="360D4C2A" w14:textId="77777777" w:rsidR="005A748A" w:rsidRPr="00714328" w:rsidRDefault="005A748A" w:rsidP="004D6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Vida</w:t>
            </w:r>
          </w:p>
        </w:tc>
        <w:tc>
          <w:tcPr>
            <w:tcW w:w="3359" w:type="dxa"/>
            <w:shd w:val="clear" w:color="auto" w:fill="FFFFCC"/>
          </w:tcPr>
          <w:p w14:paraId="372FB256" w14:textId="77777777" w:rsidR="005A748A" w:rsidRDefault="005A748A" w:rsidP="005A74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Razvijanje alg. mišljenja</w:t>
            </w:r>
          </w:p>
        </w:tc>
      </w:tr>
      <w:tr w:rsidR="005A748A" w:rsidRPr="00714328" w14:paraId="67AC9895" w14:textId="77777777" w:rsidTr="005A748A">
        <w:trPr>
          <w:trHeight w:val="593"/>
        </w:trPr>
        <w:tc>
          <w:tcPr>
            <w:tcW w:w="2007" w:type="dxa"/>
            <w:shd w:val="clear" w:color="auto" w:fill="FFFFCC"/>
          </w:tcPr>
          <w:p w14:paraId="1E5A220B" w14:textId="77777777" w:rsidR="005A748A" w:rsidRPr="00714328" w:rsidRDefault="005A748A" w:rsidP="004D6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16. 12.</w:t>
            </w:r>
          </w:p>
        </w:tc>
        <w:tc>
          <w:tcPr>
            <w:tcW w:w="3696" w:type="dxa"/>
            <w:shd w:val="clear" w:color="auto" w:fill="FFFFCC"/>
          </w:tcPr>
          <w:p w14:paraId="02D8D126" w14:textId="77777777" w:rsidR="005A748A" w:rsidRDefault="005A748A" w:rsidP="004D6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Vida</w:t>
            </w:r>
          </w:p>
        </w:tc>
        <w:tc>
          <w:tcPr>
            <w:tcW w:w="3359" w:type="dxa"/>
            <w:shd w:val="clear" w:color="auto" w:fill="FFFFCC"/>
          </w:tcPr>
          <w:p w14:paraId="52DC476A" w14:textId="77777777" w:rsidR="005A748A" w:rsidRDefault="005A748A" w:rsidP="004D6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Delo z nadarjenimi – reševanje problemov</w:t>
            </w:r>
          </w:p>
        </w:tc>
      </w:tr>
      <w:tr w:rsidR="005A748A" w:rsidRPr="00714328" w14:paraId="07494A8E" w14:textId="77777777" w:rsidTr="005A748A">
        <w:trPr>
          <w:trHeight w:val="628"/>
        </w:trPr>
        <w:tc>
          <w:tcPr>
            <w:tcW w:w="2007" w:type="dxa"/>
            <w:shd w:val="clear" w:color="auto" w:fill="FBD4B4" w:themeFill="accent6" w:themeFillTint="66"/>
          </w:tcPr>
          <w:p w14:paraId="63666C43" w14:textId="77777777" w:rsidR="005A748A" w:rsidRPr="00714328" w:rsidRDefault="005A748A" w:rsidP="004D6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23. 12.</w:t>
            </w:r>
          </w:p>
        </w:tc>
        <w:tc>
          <w:tcPr>
            <w:tcW w:w="3696" w:type="dxa"/>
            <w:shd w:val="clear" w:color="auto" w:fill="FBD4B4" w:themeFill="accent6" w:themeFillTint="66"/>
          </w:tcPr>
          <w:p w14:paraId="6B5421E6" w14:textId="77777777" w:rsidR="005A748A" w:rsidRDefault="005A748A" w:rsidP="004D6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Vida in Alenka</w:t>
            </w:r>
          </w:p>
        </w:tc>
        <w:tc>
          <w:tcPr>
            <w:tcW w:w="3359" w:type="dxa"/>
            <w:shd w:val="clear" w:color="auto" w:fill="FBD4B4" w:themeFill="accent6" w:themeFillTint="66"/>
          </w:tcPr>
          <w:p w14:paraId="15A57369" w14:textId="3A227D73" w:rsidR="005A748A" w:rsidRDefault="00500B5C" w:rsidP="004D6283">
            <w:pPr>
              <w:rPr>
                <w:sz w:val="24"/>
                <w:szCs w:val="24"/>
              </w:rPr>
            </w:pPr>
            <w:r w:rsidRPr="00DB2B3E">
              <w:rPr>
                <w:sz w:val="24"/>
                <w:szCs w:val="24"/>
                <w:highlight w:val="green"/>
              </w:rPr>
              <w:t>Po projektih v skupinah – zadnji popravki in intervencije</w:t>
            </w:r>
          </w:p>
        </w:tc>
      </w:tr>
      <w:tr w:rsidR="005A748A" w:rsidRPr="00714328" w14:paraId="7693A7A8" w14:textId="77777777" w:rsidTr="005A748A">
        <w:trPr>
          <w:trHeight w:val="593"/>
        </w:trPr>
        <w:tc>
          <w:tcPr>
            <w:tcW w:w="2007" w:type="dxa"/>
            <w:shd w:val="clear" w:color="auto" w:fill="FFFFCC"/>
          </w:tcPr>
          <w:p w14:paraId="21BDE109" w14:textId="77777777" w:rsidR="005A748A" w:rsidRPr="00714328" w:rsidRDefault="005A748A" w:rsidP="004D6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6. 1.</w:t>
            </w:r>
          </w:p>
        </w:tc>
        <w:tc>
          <w:tcPr>
            <w:tcW w:w="3696" w:type="dxa"/>
            <w:shd w:val="clear" w:color="auto" w:fill="FFFFCC"/>
          </w:tcPr>
          <w:p w14:paraId="0C6ED9A2" w14:textId="77777777" w:rsidR="005A748A" w:rsidRDefault="005A748A" w:rsidP="004D6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Vida</w:t>
            </w:r>
          </w:p>
        </w:tc>
        <w:tc>
          <w:tcPr>
            <w:tcW w:w="3359" w:type="dxa"/>
            <w:shd w:val="clear" w:color="auto" w:fill="FFFFCC"/>
          </w:tcPr>
          <w:p w14:paraId="139FDAA5" w14:textId="77777777" w:rsidR="005A748A" w:rsidRDefault="005A748A" w:rsidP="004D6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Zahtevnejše mat. vsebine - ulomki</w:t>
            </w:r>
          </w:p>
        </w:tc>
      </w:tr>
      <w:tr w:rsidR="005A748A" w:rsidRPr="00714328" w14:paraId="57FA0CA4" w14:textId="77777777" w:rsidTr="005A748A">
        <w:trPr>
          <w:trHeight w:val="628"/>
        </w:trPr>
        <w:tc>
          <w:tcPr>
            <w:tcW w:w="2007" w:type="dxa"/>
            <w:shd w:val="clear" w:color="auto" w:fill="B6DDE8" w:themeFill="accent5" w:themeFillTint="66"/>
          </w:tcPr>
          <w:p w14:paraId="1993CF52" w14:textId="77777777" w:rsidR="005A748A" w:rsidRPr="00714328" w:rsidRDefault="005A748A" w:rsidP="004D6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13. 1.</w:t>
            </w:r>
          </w:p>
        </w:tc>
        <w:tc>
          <w:tcPr>
            <w:tcW w:w="3696" w:type="dxa"/>
            <w:shd w:val="clear" w:color="auto" w:fill="B6DDE8" w:themeFill="accent5" w:themeFillTint="66"/>
          </w:tcPr>
          <w:p w14:paraId="568536DC" w14:textId="77777777" w:rsidR="005A748A" w:rsidRPr="00714328" w:rsidRDefault="005A748A" w:rsidP="004D6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Alenka</w:t>
            </w:r>
          </w:p>
        </w:tc>
        <w:tc>
          <w:tcPr>
            <w:tcW w:w="3359" w:type="dxa"/>
            <w:shd w:val="clear" w:color="auto" w:fill="B6DDE8" w:themeFill="accent5" w:themeFillTint="66"/>
          </w:tcPr>
          <w:p w14:paraId="4F9666FE" w14:textId="28A3050F" w:rsidR="005A748A" w:rsidRPr="00DB2B3E" w:rsidRDefault="00DB2B3E" w:rsidP="004D6283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>Produkcija -</w:t>
            </w:r>
            <w:r w:rsidR="00500B5C" w:rsidRPr="00DB2B3E">
              <w:rPr>
                <w:sz w:val="24"/>
                <w:szCs w:val="24"/>
                <w:highlight w:val="green"/>
              </w:rPr>
              <w:t>Predstavitve izvedbe projektov</w:t>
            </w:r>
          </w:p>
        </w:tc>
      </w:tr>
    </w:tbl>
    <w:p w14:paraId="2EC3DEC6" w14:textId="77777777" w:rsidR="001F1636" w:rsidRDefault="001F1636"/>
    <w:p w14:paraId="2B461AB0" w14:textId="77777777" w:rsidR="00B836AE" w:rsidRDefault="00B836AE"/>
    <w:sectPr w:rsidR="00B83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873"/>
    <w:rsid w:val="00031E67"/>
    <w:rsid w:val="00042825"/>
    <w:rsid w:val="000D2F15"/>
    <w:rsid w:val="00101668"/>
    <w:rsid w:val="00145CF1"/>
    <w:rsid w:val="00161873"/>
    <w:rsid w:val="001869A6"/>
    <w:rsid w:val="001A4E25"/>
    <w:rsid w:val="001F1636"/>
    <w:rsid w:val="001F4455"/>
    <w:rsid w:val="003149D7"/>
    <w:rsid w:val="00342E6D"/>
    <w:rsid w:val="004D6283"/>
    <w:rsid w:val="00500B5C"/>
    <w:rsid w:val="00536034"/>
    <w:rsid w:val="00585297"/>
    <w:rsid w:val="005A748A"/>
    <w:rsid w:val="00714328"/>
    <w:rsid w:val="00715D9B"/>
    <w:rsid w:val="00757312"/>
    <w:rsid w:val="007A6881"/>
    <w:rsid w:val="007B7F35"/>
    <w:rsid w:val="007C3DA1"/>
    <w:rsid w:val="008341E0"/>
    <w:rsid w:val="00876572"/>
    <w:rsid w:val="00AC35F6"/>
    <w:rsid w:val="00B836AE"/>
    <w:rsid w:val="00BD0801"/>
    <w:rsid w:val="00DB2B3E"/>
    <w:rsid w:val="00E34824"/>
    <w:rsid w:val="00F6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99FA8"/>
  <w15:docId w15:val="{DEE14094-4DE4-48A4-B746-28FC9E60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714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Manfreda Kolar, Vida</dc:creator>
  <cp:keywords/>
  <dc:description/>
  <cp:lastModifiedBy>Alenka</cp:lastModifiedBy>
  <cp:revision>6</cp:revision>
  <dcterms:created xsi:type="dcterms:W3CDTF">2021-10-04T12:44:00Z</dcterms:created>
  <dcterms:modified xsi:type="dcterms:W3CDTF">2021-10-14T11:47:00Z</dcterms:modified>
</cp:coreProperties>
</file>