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90" w:rsidRPr="00D21290" w:rsidRDefault="00D21290" w:rsidP="00D21290">
      <w:pPr>
        <w:spacing w:after="0" w:line="240" w:lineRule="auto"/>
        <w:rPr>
          <w:rFonts w:ascii="Serifa BT" w:eastAsia="Times New Roman" w:hAnsi="Serifa BT" w:cs="Times New Roman"/>
          <w:b/>
          <w:sz w:val="28"/>
          <w:szCs w:val="20"/>
          <w:lang w:eastAsia="sl-SI"/>
        </w:rPr>
      </w:pPr>
      <w:r w:rsidRPr="00D21290">
        <w:rPr>
          <w:rFonts w:ascii="Serifa BT" w:eastAsia="Times New Roman" w:hAnsi="Serifa BT" w:cs="Times New Roman"/>
          <w:b/>
          <w:sz w:val="28"/>
          <w:szCs w:val="20"/>
          <w:lang w:eastAsia="sl-SI"/>
        </w:rPr>
        <w:t>Navodilo za delo:</w:t>
      </w:r>
    </w:p>
    <w:p w:rsidR="00D21290" w:rsidRPr="00D21290" w:rsidRDefault="00D21290" w:rsidP="00D21290">
      <w:pPr>
        <w:spacing w:after="0" w:line="240" w:lineRule="auto"/>
        <w:rPr>
          <w:rFonts w:ascii="Serifa BT" w:eastAsia="Times New Roman" w:hAnsi="Serifa BT" w:cs="Times New Roman"/>
          <w:b/>
          <w:sz w:val="28"/>
          <w:szCs w:val="20"/>
          <w:lang w:eastAsia="sl-SI"/>
        </w:rPr>
      </w:pPr>
    </w:p>
    <w:p w:rsidR="00D21290" w:rsidRPr="00D21290" w:rsidRDefault="00D21290" w:rsidP="00D21290">
      <w:pPr>
        <w:numPr>
          <w:ilvl w:val="0"/>
          <w:numId w:val="3"/>
        </w:numPr>
        <w:spacing w:after="0" w:line="240" w:lineRule="auto"/>
        <w:contextualSpacing/>
        <w:rPr>
          <w:rFonts w:ascii="Serifa BT" w:eastAsia="Times New Roman" w:hAnsi="Serifa BT" w:cs="Times New Roman"/>
          <w:szCs w:val="20"/>
          <w:lang w:eastAsia="sl-SI"/>
        </w:rPr>
      </w:pPr>
      <w:r w:rsidRPr="00D21290">
        <w:rPr>
          <w:rFonts w:ascii="Serifa BT" w:eastAsia="Times New Roman" w:hAnsi="Serifa BT" w:cs="Times New Roman"/>
          <w:szCs w:val="20"/>
          <w:lang w:eastAsia="sl-SI"/>
        </w:rPr>
        <w:t>Natančno preberi snov v samostojnem delovnem zve</w:t>
      </w:r>
      <w:r>
        <w:rPr>
          <w:rFonts w:ascii="Serifa BT" w:eastAsia="Times New Roman" w:hAnsi="Serifa BT" w:cs="Times New Roman"/>
          <w:szCs w:val="20"/>
          <w:lang w:eastAsia="sl-SI"/>
        </w:rPr>
        <w:t>zku na straneh 100,101</w:t>
      </w:r>
      <w:r w:rsidRPr="00D21290">
        <w:rPr>
          <w:rFonts w:ascii="Serifa BT" w:eastAsia="Times New Roman" w:hAnsi="Serifa BT" w:cs="Times New Roman"/>
          <w:szCs w:val="20"/>
          <w:lang w:eastAsia="sl-SI"/>
        </w:rPr>
        <w:t>. Oglej si tudi slikovno gradivo in tematske karte v delovnem zvezku. Uporabljaj atlas.</w:t>
      </w:r>
    </w:p>
    <w:p w:rsidR="00D21290" w:rsidRPr="00D21290" w:rsidRDefault="00D21290" w:rsidP="00D21290">
      <w:pPr>
        <w:numPr>
          <w:ilvl w:val="0"/>
          <w:numId w:val="3"/>
        </w:numPr>
        <w:spacing w:after="0" w:line="240" w:lineRule="auto"/>
        <w:contextualSpacing/>
        <w:rPr>
          <w:rFonts w:ascii="Serifa BT" w:eastAsia="Times New Roman" w:hAnsi="Serifa BT" w:cs="Times New Roman"/>
          <w:szCs w:val="20"/>
          <w:lang w:eastAsia="sl-SI"/>
        </w:rPr>
      </w:pPr>
      <w:r w:rsidRPr="00D21290">
        <w:rPr>
          <w:rFonts w:ascii="Serifa BT" w:eastAsia="Times New Roman" w:hAnsi="Serifa BT" w:cs="Times New Roman"/>
          <w:szCs w:val="20"/>
          <w:lang w:eastAsia="sl-SI"/>
        </w:rPr>
        <w:t>Reši naloge na učnem listu.</w:t>
      </w:r>
    </w:p>
    <w:p w:rsidR="00D21290" w:rsidRPr="00D21290" w:rsidRDefault="00D21290" w:rsidP="00D21290">
      <w:pPr>
        <w:numPr>
          <w:ilvl w:val="0"/>
          <w:numId w:val="3"/>
        </w:numPr>
        <w:spacing w:after="0" w:line="240" w:lineRule="auto"/>
        <w:contextualSpacing/>
        <w:rPr>
          <w:rFonts w:ascii="Serifa BT" w:eastAsia="Times New Roman" w:hAnsi="Serifa BT" w:cs="Times New Roman"/>
          <w:szCs w:val="20"/>
          <w:lang w:eastAsia="sl-SI"/>
        </w:rPr>
      </w:pPr>
      <w:r w:rsidRPr="00D21290">
        <w:rPr>
          <w:rFonts w:ascii="Times New Roman" w:eastAsia="Times New Roman" w:hAnsi="Times New Roman" w:cs="Times New Roman"/>
          <w:sz w:val="24"/>
          <w:szCs w:val="24"/>
          <w:lang w:eastAsia="sl-SI"/>
        </w:rPr>
        <w:t>Odgovore pošlji učiteljici geografije  do naslednje učne ure geografije (po urniku), na elektronski naslov, ki ga najdeš na  spletni strani šole.</w:t>
      </w:r>
    </w:p>
    <w:p w:rsidR="00D21290" w:rsidRPr="00D21290" w:rsidRDefault="00D21290" w:rsidP="00D21290">
      <w:p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</w:p>
    <w:p w:rsidR="00805B16" w:rsidRPr="007D036C" w:rsidRDefault="00D21290" w:rsidP="007D036C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D212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uspeha.</w:t>
      </w:r>
    </w:p>
    <w:p w:rsidR="00686BD5" w:rsidRPr="00805B16" w:rsidRDefault="00686BD5" w:rsidP="00BF248B">
      <w:pPr>
        <w:shd w:val="clear" w:color="auto" w:fill="FFFFFF"/>
        <w:spacing w:before="466"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</w:pPr>
      <w:r w:rsidRPr="00BF248B">
        <w:rPr>
          <w:rFonts w:ascii="Times New Roman" w:hAnsi="Times New Roman" w:cs="Times New Roman"/>
          <w:b/>
          <w:color w:val="C00000"/>
          <w:sz w:val="32"/>
          <w:szCs w:val="24"/>
        </w:rPr>
        <w:t>PPREBIVALSTVO VZHODNE    EVROPE   IN SEVERNE AZIJE</w:t>
      </w:r>
    </w:p>
    <w:p w:rsidR="00686BD5" w:rsidRPr="007D036C" w:rsidRDefault="00686BD5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0"/>
          <w:szCs w:val="24"/>
          <w:lang w:eastAsia="sl-SI"/>
        </w:rPr>
      </w:pPr>
      <w:r w:rsidRPr="00BF248B">
        <w:rPr>
          <w:rFonts w:ascii="Times New Roman" w:eastAsia="Times New Roman" w:hAnsi="Times New Roman" w:cs="Times New Roman"/>
          <w:sz w:val="20"/>
          <w:szCs w:val="24"/>
          <w:lang w:eastAsia="sl-SI"/>
        </w:rPr>
        <w:t>(SAMOSTOJNI DELOVNI ZVEZEK STRAN 100, 101)</w:t>
      </w:r>
      <w:r w:rsidRPr="00BF248B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0288DBDF" wp14:editId="5767A612">
            <wp:simplePos x="0" y="0"/>
            <wp:positionH relativeFrom="column">
              <wp:posOffset>4196080</wp:posOffset>
            </wp:positionH>
            <wp:positionV relativeFrom="paragraph">
              <wp:posOffset>357505</wp:posOffset>
            </wp:positionV>
            <wp:extent cx="1776730" cy="866775"/>
            <wp:effectExtent l="0" t="0" r="0" b="9525"/>
            <wp:wrapSquare wrapText="bothSides"/>
            <wp:docPr id="1" name="Picture 2" descr="http://www.ruski-ekspres.com/uploads/gallery_pictures/Ruska%20babuska%207%20clan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www.ruski-ekspres.com/uploads/gallery_pictures/Ruska%20babuska%207%20clans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866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BD5" w:rsidRPr="00805B16" w:rsidRDefault="00686BD5" w:rsidP="00686BD5">
      <w:pPr>
        <w:pStyle w:val="Odstavekseznama"/>
        <w:numPr>
          <w:ilvl w:val="0"/>
          <w:numId w:val="1"/>
        </w:numPr>
        <w:shd w:val="clear" w:color="auto" w:fill="FFFFFF"/>
        <w:spacing w:before="466"/>
        <w:rPr>
          <w:sz w:val="24"/>
          <w:szCs w:val="24"/>
        </w:rPr>
      </w:pPr>
      <w:r w:rsidRPr="00805B16">
        <w:rPr>
          <w:sz w:val="24"/>
          <w:szCs w:val="24"/>
        </w:rPr>
        <w:t>Oglej  si sliko in odgovori na vprašanje. Imenuj figuro in opiši njene značilnosti.</w:t>
      </w:r>
    </w:p>
    <w:p w:rsidR="00686BD5" w:rsidRPr="00805B16" w:rsidRDefault="00686BD5" w:rsidP="00686BD5">
      <w:pPr>
        <w:shd w:val="clear" w:color="auto" w:fill="FFFFFF"/>
        <w:spacing w:before="466"/>
        <w:rPr>
          <w:rFonts w:ascii="Times New Roman" w:hAnsi="Times New Roman" w:cs="Times New Roman"/>
          <w:sz w:val="24"/>
          <w:szCs w:val="24"/>
        </w:rPr>
      </w:pPr>
    </w:p>
    <w:p w:rsidR="00EE4388" w:rsidRDefault="00EE4388" w:rsidP="00686BD5">
      <w:pPr>
        <w:shd w:val="clear" w:color="auto" w:fill="FFFFFF"/>
        <w:spacing w:before="466"/>
        <w:rPr>
          <w:rFonts w:ascii="Times New Roman" w:hAnsi="Times New Roman" w:cs="Times New Roman"/>
          <w:sz w:val="24"/>
          <w:szCs w:val="24"/>
        </w:rPr>
      </w:pPr>
    </w:p>
    <w:p w:rsidR="00686BD5" w:rsidRPr="00805B16" w:rsidRDefault="00686BD5" w:rsidP="00686BD5">
      <w:pPr>
        <w:shd w:val="clear" w:color="auto" w:fill="FFFFFF"/>
        <w:spacing w:before="466"/>
        <w:rPr>
          <w:rFonts w:ascii="Times New Roman" w:hAnsi="Times New Roman" w:cs="Times New Roman"/>
          <w:sz w:val="24"/>
          <w:szCs w:val="24"/>
        </w:rPr>
      </w:pPr>
      <w:r w:rsidRPr="00805B16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1F4907AC" wp14:editId="4FB80808">
            <wp:simplePos x="0" y="0"/>
            <wp:positionH relativeFrom="column">
              <wp:posOffset>4477385</wp:posOffset>
            </wp:positionH>
            <wp:positionV relativeFrom="paragraph">
              <wp:posOffset>279400</wp:posOffset>
            </wp:positionV>
            <wp:extent cx="1703705" cy="1532890"/>
            <wp:effectExtent l="0" t="0" r="0" b="0"/>
            <wp:wrapSquare wrapText="bothSides"/>
            <wp:docPr id="2" name="Picture 2" descr="Russian Balala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ussian Balalai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5328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BD5" w:rsidRPr="00805B16" w:rsidRDefault="00686BD5" w:rsidP="00686BD5">
      <w:pPr>
        <w:pStyle w:val="Odstavekseznama"/>
        <w:numPr>
          <w:ilvl w:val="0"/>
          <w:numId w:val="1"/>
        </w:numPr>
        <w:shd w:val="clear" w:color="auto" w:fill="FFFFFF"/>
        <w:spacing w:before="466"/>
        <w:rPr>
          <w:sz w:val="24"/>
          <w:szCs w:val="24"/>
        </w:rPr>
      </w:pPr>
      <w:r w:rsidRPr="00805B16">
        <w:rPr>
          <w:sz w:val="24"/>
          <w:szCs w:val="24"/>
        </w:rPr>
        <w:t>Imenuj glasbilo. Za katero državo je značilno?</w:t>
      </w:r>
    </w:p>
    <w:p w:rsidR="00686BD5" w:rsidRPr="00805B16" w:rsidRDefault="00686BD5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6BD5" w:rsidRPr="00EE4388" w:rsidRDefault="00686BD5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E4388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Odpri povezavi in poslušaj.</w:t>
      </w:r>
    </w:p>
    <w:p w:rsidR="00686BD5" w:rsidRPr="00EE4388" w:rsidRDefault="00686BD5" w:rsidP="00686BD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sl-SI"/>
        </w:rPr>
      </w:pPr>
    </w:p>
    <w:p w:rsidR="00686BD5" w:rsidRPr="00805B16" w:rsidRDefault="00686BD5" w:rsidP="00686BD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</w:pPr>
      <w:r w:rsidRPr="00805B1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sl-SI"/>
        </w:rPr>
        <w:t xml:space="preserve">            </w:t>
      </w:r>
      <w:hyperlink r:id="rId10" w:history="1">
        <w:r w:rsidRPr="00805B16">
          <w:rPr>
            <w:rStyle w:val="Hiperpovezava"/>
            <w:rFonts w:ascii="Times New Roman" w:eastAsiaTheme="minorEastAsia" w:hAnsi="Times New Roman" w:cs="Times New Roman"/>
            <w:kern w:val="24"/>
            <w:sz w:val="24"/>
            <w:szCs w:val="24"/>
            <w:lang w:eastAsia="sl-SI"/>
          </w:rPr>
          <w:t>http://www.youtube.com/watch?v=DbucKclMjW8</w:t>
        </w:r>
      </w:hyperlink>
    </w:p>
    <w:p w:rsidR="00686BD5" w:rsidRPr="000816A1" w:rsidRDefault="00686BD5" w:rsidP="0068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05B16"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FDBC" wp14:editId="73CB0589">
                <wp:simplePos x="0" y="0"/>
                <wp:positionH relativeFrom="column">
                  <wp:posOffset>285750</wp:posOffset>
                </wp:positionH>
                <wp:positionV relativeFrom="paragraph">
                  <wp:posOffset>69215</wp:posOffset>
                </wp:positionV>
                <wp:extent cx="3181350" cy="342900"/>
                <wp:effectExtent l="0" t="0" r="0" b="0"/>
                <wp:wrapNone/>
                <wp:docPr id="4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86BD5" w:rsidRDefault="002308AD" w:rsidP="00686BD5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</w:pPr>
                            <w:hyperlink r:id="rId11" w:history="1">
                              <w:r w:rsidR="00686BD5" w:rsidRPr="00C75B1F">
                                <w:rPr>
                                  <w:rStyle w:val="Hiperpovezava"/>
                                  <w:rFonts w:asciiTheme="minorHAnsi" w:hAnsi="Calibri" w:cstheme="minorBidi"/>
                                  <w:kern w:val="24"/>
                                  <w:sz w:val="22"/>
                                  <w:szCs w:val="36"/>
                                </w:rPr>
                                <w:t>http://www.youtube.com/watch?v=XzYiQuChDjs</w:t>
                              </w:r>
                            </w:hyperlink>
                          </w:p>
                          <w:p w:rsidR="00686BD5" w:rsidRPr="00812E8B" w:rsidRDefault="00686BD5" w:rsidP="00686BD5">
                            <w:pPr>
                              <w:pStyle w:val="Navadensplet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3" o:spid="_x0000_s1026" style="position:absolute;margin-left:22.5pt;margin-top:5.45pt;width:250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" filled="f" stroked="f">
                <v:textbox>
                  <w:txbxContent>
                    <w:p w:rsidR="00686BD5" w:rsidRDefault="00686BD5" w:rsidP="00686BD5">
                      <w:pPr>
                        <w:pStyle w:val="Navadensplet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</w:rPr>
                      </w:pPr>
                      <w:hyperlink r:id="rId12" w:history="1">
                        <w:r w:rsidRPr="00C75B1F">
                          <w:rPr>
                            <w:rStyle w:val="Hiperpovezava"/>
                            <w:rFonts w:asciiTheme="minorHAnsi" w:hAnsi="Calibri" w:cstheme="minorBidi"/>
                            <w:kern w:val="24"/>
                            <w:sz w:val="22"/>
                            <w:szCs w:val="36"/>
                          </w:rPr>
                          <w:t>http://www.youtube.com/watch?v=XzYiQuChDjs</w:t>
                        </w:r>
                      </w:hyperlink>
                    </w:p>
                    <w:p w:rsidR="00686BD5" w:rsidRPr="00812E8B" w:rsidRDefault="00686BD5" w:rsidP="00686BD5">
                      <w:pPr>
                        <w:pStyle w:val="Navadensplet"/>
                        <w:spacing w:before="0" w:beforeAutospacing="0" w:after="0" w:afterAutospacing="0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4388" w:rsidRDefault="00EE4388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D036C" w:rsidRDefault="007D036C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D036C" w:rsidRDefault="007D036C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D036C" w:rsidRPr="00805B16" w:rsidRDefault="007D036C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</w:p>
    <w:p w:rsidR="008725E5" w:rsidRPr="00805B16" w:rsidRDefault="008725E5" w:rsidP="008725E5">
      <w:pPr>
        <w:pStyle w:val="Odstavekseznama"/>
        <w:numPr>
          <w:ilvl w:val="0"/>
          <w:numId w:val="1"/>
        </w:numPr>
        <w:shd w:val="clear" w:color="auto" w:fill="FFFFFF"/>
        <w:spacing w:before="466"/>
        <w:rPr>
          <w:sz w:val="24"/>
          <w:szCs w:val="24"/>
        </w:rPr>
      </w:pPr>
      <w:r w:rsidRPr="00805B16">
        <w:rPr>
          <w:sz w:val="24"/>
          <w:szCs w:val="24"/>
        </w:rPr>
        <w:lastRenderedPageBreak/>
        <w:t>Dopolni.</w:t>
      </w:r>
    </w:p>
    <w:p w:rsidR="008725E5" w:rsidRPr="00805B16" w:rsidRDefault="008725E5" w:rsidP="008725E5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</w:p>
    <w:p w:rsidR="00BF248B" w:rsidRDefault="008725E5" w:rsidP="008725E5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  <w:r w:rsidRPr="00805B16">
        <w:rPr>
          <w:sz w:val="24"/>
          <w:szCs w:val="24"/>
        </w:rPr>
        <w:t xml:space="preserve">V Vzhodni Evropi in Severni Aziji živijo večinoma ___________________(Rusi, </w:t>
      </w:r>
    </w:p>
    <w:p w:rsidR="00BF248B" w:rsidRDefault="00BF248B" w:rsidP="008725E5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</w:p>
    <w:p w:rsidR="00BF248B" w:rsidRDefault="008725E5" w:rsidP="008725E5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  <w:r w:rsidRPr="00805B16">
        <w:rPr>
          <w:sz w:val="24"/>
          <w:szCs w:val="24"/>
        </w:rPr>
        <w:t>Ukrajinci, Belorusi). V Moldaviji govorijo ____________________ (romunščino).</w:t>
      </w:r>
      <w:r w:rsidR="003F73B9" w:rsidRPr="00805B16">
        <w:rPr>
          <w:sz w:val="24"/>
          <w:szCs w:val="24"/>
        </w:rPr>
        <w:t xml:space="preserve"> </w:t>
      </w:r>
    </w:p>
    <w:p w:rsidR="00BF248B" w:rsidRDefault="00BF248B" w:rsidP="008725E5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</w:p>
    <w:p w:rsidR="003F73B9" w:rsidRPr="00BF248B" w:rsidRDefault="003F73B9" w:rsidP="00BF248B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  <w:r w:rsidRPr="00805B16">
        <w:rPr>
          <w:sz w:val="24"/>
          <w:szCs w:val="24"/>
        </w:rPr>
        <w:t>Prevladuje __________________</w:t>
      </w:r>
      <w:r w:rsidR="00BF248B">
        <w:rPr>
          <w:sz w:val="24"/>
          <w:szCs w:val="24"/>
        </w:rPr>
        <w:t xml:space="preserve">  </w:t>
      </w:r>
      <w:r w:rsidRPr="00BF248B">
        <w:rPr>
          <w:sz w:val="24"/>
          <w:szCs w:val="24"/>
        </w:rPr>
        <w:t>veroizpoved.</w:t>
      </w:r>
    </w:p>
    <w:p w:rsidR="008725E5" w:rsidRPr="00805B16" w:rsidRDefault="008725E5" w:rsidP="008725E5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</w:p>
    <w:p w:rsidR="008725E5" w:rsidRPr="00805B16" w:rsidRDefault="008725E5" w:rsidP="008725E5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</w:p>
    <w:p w:rsidR="00686BD5" w:rsidRPr="00805B16" w:rsidRDefault="003F73B9" w:rsidP="008725E5">
      <w:pPr>
        <w:pStyle w:val="Odstavekseznama"/>
        <w:numPr>
          <w:ilvl w:val="0"/>
          <w:numId w:val="1"/>
        </w:numPr>
        <w:shd w:val="clear" w:color="auto" w:fill="FFFFFF"/>
        <w:spacing w:before="466"/>
        <w:rPr>
          <w:sz w:val="24"/>
          <w:szCs w:val="24"/>
        </w:rPr>
      </w:pPr>
      <w:r w:rsidRPr="00805B16">
        <w:rPr>
          <w:sz w:val="24"/>
          <w:szCs w:val="24"/>
        </w:rPr>
        <w:t>Na zemljevidu poišči Čečenijo. Za kaj se čečenci zavzemajo</w:t>
      </w:r>
      <w:r w:rsidR="00E12DA4" w:rsidRPr="00805B16">
        <w:rPr>
          <w:sz w:val="24"/>
          <w:szCs w:val="24"/>
        </w:rPr>
        <w:t>?</w:t>
      </w:r>
    </w:p>
    <w:p w:rsidR="00E12DA4" w:rsidRPr="00805B16" w:rsidRDefault="00E12DA4" w:rsidP="00E12DA4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</w:p>
    <w:p w:rsidR="00E12DA4" w:rsidRPr="00805B16" w:rsidRDefault="00E12DA4" w:rsidP="00E12DA4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</w:p>
    <w:p w:rsidR="00E12DA4" w:rsidRPr="00805B16" w:rsidRDefault="00E12DA4" w:rsidP="00E12DA4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</w:p>
    <w:p w:rsidR="00E12DA4" w:rsidRPr="00805B16" w:rsidRDefault="00E12DA4" w:rsidP="00E12DA4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</w:p>
    <w:p w:rsidR="00E12DA4" w:rsidRPr="00805B16" w:rsidRDefault="00E12DA4" w:rsidP="00E12DA4">
      <w:pPr>
        <w:pStyle w:val="Odstavekseznama"/>
        <w:shd w:val="clear" w:color="auto" w:fill="FFFFFF"/>
        <w:spacing w:before="466"/>
        <w:ind w:left="360"/>
        <w:rPr>
          <w:sz w:val="24"/>
          <w:szCs w:val="24"/>
        </w:rPr>
      </w:pPr>
    </w:p>
    <w:p w:rsidR="00E12DA4" w:rsidRPr="00805B16" w:rsidRDefault="0030360F" w:rsidP="008725E5">
      <w:pPr>
        <w:pStyle w:val="Odstavekseznama"/>
        <w:numPr>
          <w:ilvl w:val="0"/>
          <w:numId w:val="1"/>
        </w:numPr>
        <w:shd w:val="clear" w:color="auto" w:fill="FFFFFF"/>
        <w:spacing w:before="466"/>
        <w:rPr>
          <w:sz w:val="24"/>
          <w:szCs w:val="24"/>
        </w:rPr>
      </w:pPr>
      <w:r w:rsidRPr="00805B16">
        <w:rPr>
          <w:sz w:val="24"/>
          <w:szCs w:val="24"/>
        </w:rPr>
        <w:t>Ob zemljevidu v učbeniku na strani 101 razloži gostoto prebivalstva.</w:t>
      </w:r>
    </w:p>
    <w:p w:rsidR="0030360F" w:rsidRPr="00805B16" w:rsidRDefault="0030360F" w:rsidP="0030360F">
      <w:pPr>
        <w:shd w:val="clear" w:color="auto" w:fill="FFFFFF"/>
        <w:spacing w:before="466"/>
        <w:rPr>
          <w:rFonts w:ascii="Times New Roman" w:hAnsi="Times New Roman" w:cs="Times New Roman"/>
          <w:sz w:val="24"/>
          <w:szCs w:val="24"/>
        </w:rPr>
      </w:pPr>
    </w:p>
    <w:p w:rsidR="0030360F" w:rsidRPr="00805B16" w:rsidRDefault="0030360F" w:rsidP="0030360F">
      <w:pPr>
        <w:shd w:val="clear" w:color="auto" w:fill="FFFFFF"/>
        <w:spacing w:before="466"/>
        <w:rPr>
          <w:rFonts w:ascii="Times New Roman" w:hAnsi="Times New Roman" w:cs="Times New Roman"/>
          <w:sz w:val="24"/>
          <w:szCs w:val="24"/>
        </w:rPr>
      </w:pPr>
    </w:p>
    <w:p w:rsidR="00EE4388" w:rsidRDefault="0030360F" w:rsidP="008725E5">
      <w:pPr>
        <w:pStyle w:val="Odstavekseznama"/>
        <w:numPr>
          <w:ilvl w:val="0"/>
          <w:numId w:val="1"/>
        </w:numPr>
        <w:shd w:val="clear" w:color="auto" w:fill="FFFFFF"/>
        <w:spacing w:before="466"/>
        <w:rPr>
          <w:sz w:val="24"/>
          <w:szCs w:val="24"/>
        </w:rPr>
      </w:pPr>
      <w:r w:rsidRPr="00805B16">
        <w:rPr>
          <w:sz w:val="24"/>
          <w:szCs w:val="24"/>
        </w:rPr>
        <w:t xml:space="preserve">Preberi besedilo  o Transibirski železnici. </w:t>
      </w:r>
    </w:p>
    <w:p w:rsidR="0030360F" w:rsidRPr="00EE4388" w:rsidRDefault="004A6000" w:rsidP="00EE4388">
      <w:pPr>
        <w:pStyle w:val="Odstavekseznama"/>
        <w:shd w:val="clear" w:color="auto" w:fill="FFFFFF"/>
        <w:spacing w:before="466"/>
        <w:ind w:left="360"/>
        <w:rPr>
          <w:b/>
          <w:sz w:val="24"/>
          <w:szCs w:val="24"/>
        </w:rPr>
      </w:pPr>
      <w:r w:rsidRPr="00EE4388">
        <w:rPr>
          <w:b/>
          <w:sz w:val="24"/>
          <w:szCs w:val="24"/>
        </w:rPr>
        <w:t>VABIM TE NA VIRTUALNO POTOVANJE</w:t>
      </w:r>
      <w:r w:rsidR="0030360F" w:rsidRPr="00EE4388">
        <w:rPr>
          <w:b/>
          <w:sz w:val="24"/>
          <w:szCs w:val="24"/>
        </w:rPr>
        <w:t xml:space="preserve"> </w:t>
      </w:r>
      <w:r w:rsidRPr="00EE4388">
        <w:rPr>
          <w:b/>
          <w:sz w:val="24"/>
          <w:szCs w:val="24"/>
        </w:rPr>
        <w:t>S TO ŽELEZNICO.</w:t>
      </w:r>
      <w:r w:rsidR="0030360F" w:rsidRPr="00EE4388">
        <w:rPr>
          <w:b/>
          <w:sz w:val="24"/>
          <w:szCs w:val="24"/>
        </w:rPr>
        <w:t>.</w:t>
      </w:r>
    </w:p>
    <w:p w:rsidR="004A6000" w:rsidRPr="00805B16" w:rsidRDefault="004A6000" w:rsidP="004A6000">
      <w:pPr>
        <w:pStyle w:val="Odstavekseznama"/>
        <w:shd w:val="clear" w:color="auto" w:fill="FFFFFF"/>
        <w:spacing w:before="466"/>
        <w:ind w:left="360"/>
        <w:rPr>
          <w:rFonts w:eastAsiaTheme="minorHAnsi"/>
          <w:sz w:val="24"/>
          <w:szCs w:val="24"/>
          <w:lang w:eastAsia="en-US"/>
        </w:rPr>
      </w:pPr>
      <w:r w:rsidRPr="00805B16">
        <w:rPr>
          <w:rFonts w:eastAsiaTheme="minorHAnsi"/>
          <w:sz w:val="24"/>
          <w:szCs w:val="24"/>
          <w:lang w:eastAsia="en-US"/>
        </w:rPr>
        <w:t>Pojdi na povezavo:</w:t>
      </w:r>
      <w:hyperlink r:id="rId13" w:history="1">
        <w:r w:rsidRPr="00805B16">
          <w:rPr>
            <w:rStyle w:val="Hiperpovezava"/>
            <w:rFonts w:eastAsiaTheme="minorHAnsi"/>
            <w:sz w:val="24"/>
            <w:szCs w:val="24"/>
            <w:lang w:eastAsia="en-US"/>
          </w:rPr>
          <w:t>http://vimeo.com/41679017</w:t>
        </w:r>
      </w:hyperlink>
    </w:p>
    <w:p w:rsidR="004A6000" w:rsidRPr="00805B16" w:rsidRDefault="004A6000" w:rsidP="004A6000">
      <w:pPr>
        <w:pStyle w:val="Odstavekseznama"/>
        <w:shd w:val="clear" w:color="auto" w:fill="FFFFFF"/>
        <w:spacing w:before="466"/>
        <w:ind w:left="360"/>
        <w:rPr>
          <w:rFonts w:eastAsiaTheme="minorHAnsi"/>
          <w:sz w:val="24"/>
          <w:szCs w:val="24"/>
          <w:lang w:eastAsia="en-US"/>
        </w:rPr>
      </w:pPr>
    </w:p>
    <w:p w:rsidR="0030360F" w:rsidRPr="00805B16" w:rsidRDefault="004A6000" w:rsidP="0030360F">
      <w:pPr>
        <w:shd w:val="clear" w:color="auto" w:fill="FFFFFF"/>
        <w:spacing w:before="466"/>
        <w:rPr>
          <w:rFonts w:ascii="Times New Roman" w:hAnsi="Times New Roman" w:cs="Times New Roman"/>
          <w:sz w:val="24"/>
          <w:szCs w:val="24"/>
        </w:rPr>
      </w:pPr>
      <w:r w:rsidRPr="00805B16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0" locked="0" layoutInCell="1" allowOverlap="1" wp14:anchorId="4EA05CB8" wp14:editId="7911D3BC">
            <wp:simplePos x="0" y="0"/>
            <wp:positionH relativeFrom="column">
              <wp:posOffset>-4445</wp:posOffset>
            </wp:positionH>
            <wp:positionV relativeFrom="paragraph">
              <wp:posOffset>294640</wp:posOffset>
            </wp:positionV>
            <wp:extent cx="5895975" cy="2885440"/>
            <wp:effectExtent l="0" t="0" r="9525" b="0"/>
            <wp:wrapSquare wrapText="bothSides"/>
            <wp:docPr id="1026" name="Picture 2" descr="http://mss.svarog.si/geografija/econtent/images/59/10689/transsibirska_zeleznica_10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mss.svarog.si/geografija/econtent/images/59/10689/transsibirska_zeleznica_1068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8854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DA4" w:rsidRPr="00EE4388" w:rsidRDefault="00EE4388" w:rsidP="00EE4388">
      <w:pPr>
        <w:pStyle w:val="Odstavekseznama"/>
        <w:numPr>
          <w:ilvl w:val="0"/>
          <w:numId w:val="1"/>
        </w:numPr>
        <w:shd w:val="clear" w:color="auto" w:fill="FFFFFF"/>
        <w:spacing w:before="466"/>
        <w:rPr>
          <w:sz w:val="24"/>
          <w:szCs w:val="24"/>
        </w:rPr>
      </w:pPr>
      <w:r>
        <w:rPr>
          <w:sz w:val="24"/>
          <w:szCs w:val="24"/>
        </w:rPr>
        <w:t xml:space="preserve">Reši še tri naloge na strani 101. Vprašanja prepiši. </w:t>
      </w:r>
    </w:p>
    <w:p w:rsidR="00E12DA4" w:rsidRPr="00805B16" w:rsidRDefault="00E12DA4" w:rsidP="00E12DA4">
      <w:pPr>
        <w:shd w:val="clear" w:color="auto" w:fill="FFFFFF"/>
        <w:spacing w:before="466"/>
        <w:rPr>
          <w:rFonts w:ascii="Times New Roman" w:hAnsi="Times New Roman" w:cs="Times New Roman"/>
          <w:sz w:val="24"/>
          <w:szCs w:val="24"/>
        </w:rPr>
      </w:pPr>
    </w:p>
    <w:p w:rsidR="00686BD5" w:rsidRPr="00805B16" w:rsidRDefault="00686BD5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6BD5" w:rsidRPr="00805B16" w:rsidRDefault="00686BD5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6BD5" w:rsidRPr="00805B16" w:rsidRDefault="00686BD5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6BD5" w:rsidRPr="00805B16" w:rsidRDefault="00686BD5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6BD5" w:rsidRPr="00805B16" w:rsidRDefault="00686BD5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6BD5" w:rsidRPr="00805B16" w:rsidRDefault="00686BD5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86BD5" w:rsidRPr="00805B16" w:rsidRDefault="00686BD5" w:rsidP="00686BD5">
      <w:pPr>
        <w:shd w:val="clear" w:color="auto" w:fill="FFFFFF"/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D53E1" w:rsidRPr="00805B16" w:rsidRDefault="006D53E1">
      <w:pPr>
        <w:rPr>
          <w:rFonts w:ascii="Times New Roman" w:hAnsi="Times New Roman" w:cs="Times New Roman"/>
          <w:sz w:val="24"/>
          <w:szCs w:val="24"/>
        </w:rPr>
      </w:pPr>
    </w:p>
    <w:sectPr w:rsidR="006D53E1" w:rsidRPr="00805B1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AD" w:rsidRDefault="002308AD" w:rsidP="00E12DA4">
      <w:pPr>
        <w:spacing w:after="0" w:line="240" w:lineRule="auto"/>
      </w:pPr>
      <w:r>
        <w:separator/>
      </w:r>
    </w:p>
  </w:endnote>
  <w:endnote w:type="continuationSeparator" w:id="0">
    <w:p w:rsidR="002308AD" w:rsidRDefault="002308AD" w:rsidP="00E1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81655"/>
      <w:docPartObj>
        <w:docPartGallery w:val="Page Numbers (Bottom of Page)"/>
        <w:docPartUnique/>
      </w:docPartObj>
    </w:sdtPr>
    <w:sdtEndPr/>
    <w:sdtContent>
      <w:p w:rsidR="00E12DA4" w:rsidRDefault="00E12DA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8AD">
          <w:rPr>
            <w:noProof/>
          </w:rPr>
          <w:t>1</w:t>
        </w:r>
        <w:r>
          <w:fldChar w:fldCharType="end"/>
        </w:r>
      </w:p>
    </w:sdtContent>
  </w:sdt>
  <w:p w:rsidR="00E12DA4" w:rsidRDefault="00E12DA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AD" w:rsidRDefault="002308AD" w:rsidP="00E12DA4">
      <w:pPr>
        <w:spacing w:after="0" w:line="240" w:lineRule="auto"/>
      </w:pPr>
      <w:r>
        <w:separator/>
      </w:r>
    </w:p>
  </w:footnote>
  <w:footnote w:type="continuationSeparator" w:id="0">
    <w:p w:rsidR="002308AD" w:rsidRDefault="002308AD" w:rsidP="00E1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16" w:rsidRPr="00805B16" w:rsidRDefault="00805B16">
    <w:pPr>
      <w:pStyle w:val="Glava"/>
      <w:rPr>
        <w:rFonts w:ascii="Times New Roman" w:hAnsi="Times New Roman" w:cs="Times New Roman"/>
      </w:rPr>
    </w:pPr>
    <w:r w:rsidRPr="00805B16">
      <w:rPr>
        <w:rFonts w:ascii="Times New Roman" w:hAnsi="Times New Roman" w:cs="Times New Roman"/>
      </w:rPr>
      <w:t xml:space="preserve">GEOGRAFIJA 7. RAZRED   </w:t>
    </w:r>
    <w:r>
      <w:rPr>
        <w:rFonts w:ascii="Times New Roman" w:hAnsi="Times New Roman" w:cs="Times New Roman"/>
      </w:rPr>
      <w:t xml:space="preserve">                                                    </w:t>
    </w:r>
    <w:r w:rsidRPr="00805B16">
      <w:rPr>
        <w:rFonts w:ascii="Times New Roman" w:hAnsi="Times New Roman" w:cs="Times New Roman"/>
      </w:rPr>
      <w:t>1. UČNI LIST             17. 3. 2020</w:t>
    </w:r>
  </w:p>
  <w:p w:rsidR="00805B16" w:rsidRDefault="00805B1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94D"/>
    <w:multiLevelType w:val="hybridMultilevel"/>
    <w:tmpl w:val="1FF66C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D6FEB"/>
    <w:multiLevelType w:val="hybridMultilevel"/>
    <w:tmpl w:val="ABECF68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1D067C"/>
    <w:multiLevelType w:val="hybridMultilevel"/>
    <w:tmpl w:val="4F444E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B579F"/>
    <w:multiLevelType w:val="hybridMultilevel"/>
    <w:tmpl w:val="94C4C32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D5"/>
    <w:rsid w:val="002308AD"/>
    <w:rsid w:val="002A01C5"/>
    <w:rsid w:val="0030360F"/>
    <w:rsid w:val="003F73B9"/>
    <w:rsid w:val="004A6000"/>
    <w:rsid w:val="00686BD5"/>
    <w:rsid w:val="006D53E1"/>
    <w:rsid w:val="006D5401"/>
    <w:rsid w:val="007D036C"/>
    <w:rsid w:val="00805B16"/>
    <w:rsid w:val="008725E5"/>
    <w:rsid w:val="00BF248B"/>
    <w:rsid w:val="00D21290"/>
    <w:rsid w:val="00E12DA4"/>
    <w:rsid w:val="00E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6B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6B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686BD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86B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1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12DA4"/>
  </w:style>
  <w:style w:type="paragraph" w:styleId="Noga">
    <w:name w:val="footer"/>
    <w:basedOn w:val="Navaden"/>
    <w:link w:val="NogaZnak"/>
    <w:uiPriority w:val="99"/>
    <w:unhideWhenUsed/>
    <w:rsid w:val="00E1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12DA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600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4A60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86B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6B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686BD5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86B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1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12DA4"/>
  </w:style>
  <w:style w:type="paragraph" w:styleId="Noga">
    <w:name w:val="footer"/>
    <w:basedOn w:val="Navaden"/>
    <w:link w:val="NogaZnak"/>
    <w:uiPriority w:val="99"/>
    <w:unhideWhenUsed/>
    <w:rsid w:val="00E1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12DA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6000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4A60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imeo.com/4167901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XzYiQuChDj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XzYiQuChDj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youtube.com/watch?v=DbucKclMjW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12</cp:revision>
  <dcterms:created xsi:type="dcterms:W3CDTF">2020-03-14T19:20:00Z</dcterms:created>
  <dcterms:modified xsi:type="dcterms:W3CDTF">2020-03-15T20:27:00Z</dcterms:modified>
</cp:coreProperties>
</file>