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0D" w:rsidRDefault="0063710D" w:rsidP="0063710D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Pravljica: Dolgouhec in medved</w:t>
      </w:r>
      <w:r>
        <w:rPr>
          <w:sz w:val="24"/>
          <w:szCs w:val="24"/>
        </w:rPr>
        <w:t xml:space="preserve"> (Zapisal Vinko </w:t>
      </w:r>
      <w:proofErr w:type="spellStart"/>
      <w:r>
        <w:rPr>
          <w:sz w:val="24"/>
          <w:szCs w:val="24"/>
        </w:rPr>
        <w:t>M</w:t>
      </w:r>
      <w:r w:rsidRPr="0063710D">
        <w:rPr>
          <w:rFonts w:ascii="Verdana" w:hAnsi="Verdana"/>
          <w:sz w:val="18"/>
          <w:szCs w:val="18"/>
        </w:rPr>
        <w:t>ö</w:t>
      </w:r>
      <w:r>
        <w:rPr>
          <w:sz w:val="24"/>
          <w:szCs w:val="24"/>
        </w:rPr>
        <w:t>derendorfer</w:t>
      </w:r>
      <w:proofErr w:type="spellEnd"/>
      <w:r>
        <w:rPr>
          <w:sz w:val="24"/>
          <w:szCs w:val="24"/>
        </w:rPr>
        <w:t>)</w:t>
      </w:r>
    </w:p>
    <w:p w:rsidR="0063710D" w:rsidRDefault="0063710D" w:rsidP="0063710D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 w:rsidRPr="0063710D">
        <w:rPr>
          <w:sz w:val="24"/>
          <w:szCs w:val="24"/>
        </w:rPr>
        <w:t>Kako je opisan</w:t>
      </w:r>
      <w:r>
        <w:rPr>
          <w:sz w:val="24"/>
          <w:szCs w:val="24"/>
        </w:rPr>
        <w:t xml:space="preserve"> hud</w:t>
      </w:r>
      <w:r w:rsidRPr="0063710D">
        <w:rPr>
          <w:sz w:val="24"/>
          <w:szCs w:val="24"/>
        </w:rPr>
        <w:t xml:space="preserve"> čas</w:t>
      </w:r>
      <w:r>
        <w:rPr>
          <w:sz w:val="24"/>
          <w:szCs w:val="24"/>
        </w:rPr>
        <w:t>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63710D" w:rsidTr="0063710D">
        <w:tc>
          <w:tcPr>
            <w:tcW w:w="10456" w:type="dxa"/>
          </w:tcPr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3710D" w:rsidRDefault="0063710D" w:rsidP="0063710D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Kateri letni čas je bil in kako to veš?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63710D" w:rsidTr="0063710D">
        <w:tc>
          <w:tcPr>
            <w:tcW w:w="10456" w:type="dxa"/>
          </w:tcPr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3710D" w:rsidRDefault="0063710D" w:rsidP="0063710D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katero spretnostjo je drobni zajec prepričal medveda, da je močnejši?</w:t>
      </w:r>
    </w:p>
    <w:p w:rsidR="0063710D" w:rsidRDefault="0063710D" w:rsidP="0063710D">
      <w:pPr>
        <w:pStyle w:val="Odstavekseznam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Zdrobil je kamen</w:t>
      </w:r>
    </w:p>
    <w:p w:rsidR="0063710D" w:rsidRDefault="0063710D" w:rsidP="0063710D">
      <w:pPr>
        <w:pStyle w:val="Odstavekseznam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Ožel je kamen, da je iz njega pritekla voda</w:t>
      </w:r>
    </w:p>
    <w:p w:rsidR="0063710D" w:rsidRDefault="0063710D" w:rsidP="0063710D">
      <w:pPr>
        <w:pStyle w:val="Odstavekseznam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Ukanil je medveda s pomočjo svoje bistroumnosti</w:t>
      </w:r>
    </w:p>
    <w:p w:rsidR="0063710D" w:rsidRDefault="0063710D" w:rsidP="0063710D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katerimi besedami je medved povedal, da se v majhnih živalih skriva velika moč?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63710D" w:rsidTr="0063710D">
        <w:tc>
          <w:tcPr>
            <w:tcW w:w="10456" w:type="dxa"/>
          </w:tcPr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3710D" w:rsidRDefault="0063710D" w:rsidP="003A1DB7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 katero besedo je zajec opisal medveda, kot slabiča?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63710D" w:rsidTr="0063710D">
        <w:tc>
          <w:tcPr>
            <w:tcW w:w="10456" w:type="dxa"/>
          </w:tcPr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3710D" w:rsidRDefault="0063710D" w:rsidP="003A1DB7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Ali to besedo tudi ti ali tvoji starši kdaj uporabite? Ali jo uporabite na enak način?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63710D" w:rsidTr="0063710D">
        <w:tc>
          <w:tcPr>
            <w:tcW w:w="10456" w:type="dxa"/>
          </w:tcPr>
          <w:p w:rsidR="0063710D" w:rsidRDefault="0063710D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63710D" w:rsidRDefault="0063710D" w:rsidP="00592262"/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3710D" w:rsidRDefault="003A1DB7" w:rsidP="003A1DB7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Zaradi katere zajčeve lastnosti se medved ni upal zbežati med počitkom?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A1DB7" w:rsidTr="003A1DB7">
        <w:tc>
          <w:tcPr>
            <w:tcW w:w="10456" w:type="dxa"/>
          </w:tcPr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A1DB7" w:rsidRDefault="003A1DB7" w:rsidP="003A1DB7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Ali je v resnici z zajci tako?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A1DB7" w:rsidTr="003A1DB7">
        <w:tc>
          <w:tcPr>
            <w:tcW w:w="10456" w:type="dxa"/>
          </w:tcPr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92262" w:rsidRDefault="00592262" w:rsidP="00592262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Kakšna nesreča se je zgodila volku?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A1DB7" w:rsidTr="003A1DB7">
        <w:tc>
          <w:tcPr>
            <w:tcW w:w="10456" w:type="dxa"/>
          </w:tcPr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A1DB7" w:rsidRDefault="003A1DB7" w:rsidP="003A1DB7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Ali je medved vedel, da je bila to nesreča?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A1DB7" w:rsidTr="003A1DB7">
        <w:tc>
          <w:tcPr>
            <w:tcW w:w="10456" w:type="dxa"/>
          </w:tcPr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A1DB7" w:rsidRDefault="003A1DB7" w:rsidP="003A1DB7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Zakaj je bilo na koncu medveda še bolj strah zajca?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A1DB7" w:rsidTr="003A1DB7">
        <w:tc>
          <w:tcPr>
            <w:tcW w:w="10456" w:type="dxa"/>
          </w:tcPr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92262" w:rsidRDefault="00592262" w:rsidP="00592262">
      <w:pPr>
        <w:shd w:val="clear" w:color="auto" w:fill="D9D9D9" w:themeFill="background1" w:themeFillShade="D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Ali je res, da pri nas tudi ni več volkov in kako to veš?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A1DB7" w:rsidTr="003A1DB7">
        <w:tc>
          <w:tcPr>
            <w:tcW w:w="10456" w:type="dxa"/>
          </w:tcPr>
          <w:p w:rsidR="003A1DB7" w:rsidRDefault="003A1DB7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592262" w:rsidRDefault="00592262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592262" w:rsidRDefault="00592262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592262" w:rsidRDefault="00592262" w:rsidP="0063710D">
            <w:pPr>
              <w:spacing w:line="240" w:lineRule="auto"/>
              <w:rPr>
                <w:sz w:val="24"/>
                <w:szCs w:val="24"/>
              </w:rPr>
            </w:pPr>
          </w:p>
          <w:p w:rsidR="00592262" w:rsidRDefault="00592262" w:rsidP="0063710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A1DB7" w:rsidRDefault="003A1DB7" w:rsidP="0063710D">
      <w:pPr>
        <w:spacing w:line="240" w:lineRule="auto"/>
        <w:rPr>
          <w:sz w:val="24"/>
          <w:szCs w:val="24"/>
        </w:rPr>
      </w:pPr>
    </w:p>
    <w:p w:rsidR="0063710D" w:rsidRDefault="0063710D" w:rsidP="0063710D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</w:t>
      </w:r>
    </w:p>
    <w:tbl>
      <w:tblPr>
        <w:tblStyle w:val="Tabelamrea"/>
        <w:tblW w:w="10343" w:type="dxa"/>
        <w:tblInd w:w="0" w:type="dxa"/>
        <w:tblLook w:val="04A0" w:firstRow="1" w:lastRow="0" w:firstColumn="1" w:lastColumn="0" w:noHBand="0" w:noVBand="1"/>
      </w:tblPr>
      <w:tblGrid>
        <w:gridCol w:w="2405"/>
        <w:gridCol w:w="992"/>
        <w:gridCol w:w="6946"/>
      </w:tblGrid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710D" w:rsidRDefault="0063710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ZNAČILNOST PRAVLJICE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710D" w:rsidRDefault="0063710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ima / nima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710D" w:rsidRDefault="0063710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značilnosti iz izbrane pravljice, če je prisotna</w:t>
            </w: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Pravljični začetek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dogajanja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 dogajanja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Glavni junaški 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Podporna bitja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Čarobni predmeti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Pravljična števila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Dobro 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3710D" w:rsidTr="006371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Srečen konec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D" w:rsidRDefault="0063710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467D3" w:rsidRDefault="000467D3"/>
    <w:p w:rsidR="0063710D" w:rsidRDefault="0063710D"/>
    <w:sectPr w:rsidR="0063710D" w:rsidSect="00637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E0D2F"/>
    <w:multiLevelType w:val="hybridMultilevel"/>
    <w:tmpl w:val="0A384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0D"/>
    <w:rsid w:val="000467D3"/>
    <w:rsid w:val="003A1DB7"/>
    <w:rsid w:val="00592262"/>
    <w:rsid w:val="0063710D"/>
    <w:rsid w:val="009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0938"/>
  <w15:chartTrackingRefBased/>
  <w15:docId w15:val="{992CBA4E-8E3E-4432-9E53-DDB6D368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10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71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2020-03-20T15:32:00Z</dcterms:created>
  <dcterms:modified xsi:type="dcterms:W3CDTF">2020-03-20T16:07:00Z</dcterms:modified>
</cp:coreProperties>
</file>