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4F" w:rsidRPr="00AA3FB2" w:rsidRDefault="006229F9" w:rsidP="00D45B5A">
      <w:pPr>
        <w:autoSpaceDE w:val="0"/>
        <w:autoSpaceDN w:val="0"/>
        <w:adjustRightInd w:val="0"/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</w:pPr>
      <w:proofErr w:type="spellStart"/>
      <w:r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>Class</w:t>
      </w:r>
      <w:proofErr w:type="spellEnd"/>
      <w:r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 xml:space="preserve"> 9,3rd</w:t>
      </w:r>
      <w:r w:rsidR="00D45B5A" w:rsidRPr="00AA3FB2"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 xml:space="preserve"> WEEK, </w:t>
      </w:r>
      <w:r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>6th April – 10th</w:t>
      </w:r>
      <w:r w:rsidR="00D45B5A" w:rsidRPr="00AA3FB2"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 xml:space="preserve"> April </w:t>
      </w:r>
      <w:r w:rsidR="006B0F81">
        <w:rPr>
          <w:rFonts w:ascii="Comic Sans MS" w:hAnsi="Comic Sans MS" w:cstheme="minorHAnsi"/>
          <w:b/>
          <w:bCs/>
          <w:color w:val="000000" w:themeColor="text1"/>
          <w:sz w:val="32"/>
          <w:szCs w:val="32"/>
        </w:rPr>
        <w:t>2020</w:t>
      </w:r>
    </w:p>
    <w:p w:rsidR="00944248" w:rsidRDefault="00944248" w:rsidP="00006A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7C0D42" w:rsidRDefault="00D45B5A" w:rsidP="00006AD1">
      <w:pPr>
        <w:rPr>
          <w:rFonts w:ascii="Comic Sans MS" w:hAnsi="Comic Sans MS" w:cstheme="minorHAnsi"/>
          <w:color w:val="0070C0"/>
        </w:rPr>
      </w:pPr>
      <w:r w:rsidRPr="00D45B5A">
        <w:rPr>
          <w:rFonts w:ascii="Comic Sans MS" w:hAnsi="Comic Sans MS" w:cstheme="minorHAnsi"/>
          <w:color w:val="0070C0"/>
          <w:lang w:val="en-US"/>
        </w:rPr>
        <w:t xml:space="preserve">How are you? </w:t>
      </w:r>
      <w:proofErr w:type="gramStart"/>
      <w:r w:rsidRPr="00D45B5A">
        <w:rPr>
          <w:rFonts w:ascii="Comic Sans MS" w:hAnsi="Comic Sans MS" w:cstheme="minorHAnsi"/>
          <w:color w:val="0070C0"/>
          <w:lang w:val="en-US"/>
        </w:rPr>
        <w:t>Ready for some English?</w:t>
      </w:r>
      <w:proofErr w:type="gramEnd"/>
      <w:r w:rsidRPr="00D45B5A">
        <w:rPr>
          <w:rFonts w:ascii="Comic Sans MS" w:hAnsi="Comic Sans MS" w:cstheme="minorHAnsi"/>
          <w:color w:val="0070C0"/>
          <w:lang w:val="en-US"/>
        </w:rPr>
        <w:t xml:space="preserve"> I'm sure you'll do great! So…Let's start! </w:t>
      </w:r>
      <w:r w:rsidRPr="00D45B5A">
        <w:rPr>
          <w:rFonts w:ascii="Comic Sans MS" w:hAnsi="Comic Sans MS" w:cstheme="minorHAnsi"/>
          <w:color w:val="0070C0"/>
        </w:rPr>
        <w:sym w:font="Wingdings" w:char="F04A"/>
      </w:r>
      <w:r>
        <w:rPr>
          <w:rFonts w:ascii="Comic Sans MS" w:hAnsi="Comic Sans MS" w:cstheme="minorHAnsi"/>
          <w:color w:val="0070C0"/>
        </w:rPr>
        <w:t xml:space="preserve"> </w:t>
      </w:r>
    </w:p>
    <w:p w:rsidR="00D45B5A" w:rsidRDefault="00206CF8" w:rsidP="00006AD1">
      <w:pPr>
        <w:rPr>
          <w:rFonts w:ascii="Comic Sans MS" w:hAnsi="Comic Sans MS" w:cstheme="minorHAnsi"/>
          <w:b/>
          <w:bCs/>
          <w:color w:val="0070C0"/>
        </w:rPr>
      </w:pPr>
      <w:r>
        <w:rPr>
          <w:noProof/>
        </w:rPr>
        <w:drawing>
          <wp:inline distT="0" distB="0" distL="0" distR="0">
            <wp:extent cx="3486150" cy="1829687"/>
            <wp:effectExtent l="19050" t="0" r="0" b="0"/>
            <wp:docPr id="1" name="Slika 1" descr="https://i2.wp.com/metro.co.uk/wp-content/uploads/2019/03/SEC_57544369.jpg?quality=90&amp;strip=all&amp;zoom=1&amp;resize=644%2C33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metro.co.uk/wp-content/uploads/2019/03/SEC_57544369.jpg?quality=90&amp;strip=all&amp;zoom=1&amp;resize=644%2C338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462" cy="183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9F9" w:rsidRPr="009547E9" w:rsidRDefault="006229F9" w:rsidP="009547E9">
      <w:pPr>
        <w:pStyle w:val="Odstavekseznama"/>
        <w:numPr>
          <w:ilvl w:val="0"/>
          <w:numId w:val="5"/>
        </w:numPr>
        <w:rPr>
          <w:rFonts w:ascii="Comic Sans MS" w:hAnsi="Comic Sans MS" w:cstheme="minorHAnsi"/>
          <w:b/>
          <w:bCs/>
          <w:color w:val="0070C0"/>
        </w:rPr>
      </w:pPr>
      <w:r w:rsidRPr="009547E9">
        <w:rPr>
          <w:rFonts w:ascii="Comic Sans MS" w:hAnsi="Comic Sans MS"/>
        </w:rPr>
        <w:t>Oglej si video</w:t>
      </w:r>
      <w:r>
        <w:t xml:space="preserve"> </w:t>
      </w:r>
      <w:hyperlink r:id="rId7" w:history="1">
        <w:r>
          <w:rPr>
            <w:rStyle w:val="Hiperpovezava"/>
          </w:rPr>
          <w:t>https://www.youtube.com/watch?v=aI9XSc1f-Xo</w:t>
        </w:r>
      </w:hyperlink>
      <w:r>
        <w:t xml:space="preserve"> </w:t>
      </w:r>
      <w:r w:rsidRPr="009547E9">
        <w:rPr>
          <w:rFonts w:ascii="Comic Sans MS" w:hAnsi="Comic Sans MS"/>
        </w:rPr>
        <w:t xml:space="preserve">in s pomočjo serije </w:t>
      </w:r>
      <w:proofErr w:type="spellStart"/>
      <w:r w:rsidRPr="009547E9">
        <w:rPr>
          <w:rFonts w:ascii="Comic Sans MS" w:hAnsi="Comic Sans MS"/>
          <w:color w:val="FF0000"/>
        </w:rPr>
        <w:t>Friends</w:t>
      </w:r>
      <w:proofErr w:type="spellEnd"/>
      <w:r w:rsidRPr="009547E9">
        <w:rPr>
          <w:rFonts w:ascii="Comic Sans MS" w:hAnsi="Comic Sans MS"/>
        </w:rPr>
        <w:t xml:space="preserve"> ponovi oba tipa </w:t>
      </w:r>
      <w:proofErr w:type="spellStart"/>
      <w:r w:rsidRPr="009547E9">
        <w:rPr>
          <w:rFonts w:ascii="Comic Sans MS" w:hAnsi="Comic Sans MS"/>
        </w:rPr>
        <w:t>if</w:t>
      </w:r>
      <w:proofErr w:type="spellEnd"/>
      <w:r w:rsidRPr="009547E9">
        <w:rPr>
          <w:rFonts w:ascii="Comic Sans MS" w:hAnsi="Comic Sans MS"/>
        </w:rPr>
        <w:t xml:space="preserve">- stavkov, ki smo jih spoznali do sedaj. Video si oglej do minute 7. </w:t>
      </w:r>
    </w:p>
    <w:p w:rsidR="006229F9" w:rsidRDefault="00206CF8" w:rsidP="00006AD1">
      <w:pPr>
        <w:rPr>
          <w:rFonts w:ascii="Comic Sans MS" w:hAnsi="Comic Sans MS" w:cstheme="minorHAnsi"/>
          <w:b/>
          <w:bCs/>
          <w:color w:val="0070C0"/>
        </w:rPr>
      </w:pPr>
      <w:proofErr w:type="spellStart"/>
      <w:r>
        <w:rPr>
          <w:rFonts w:ascii="Comic Sans MS" w:hAnsi="Comic Sans MS" w:cstheme="minorHAnsi"/>
          <w:b/>
          <w:bCs/>
          <w:color w:val="0070C0"/>
        </w:rPr>
        <w:t>If</w:t>
      </w:r>
      <w:proofErr w:type="spellEnd"/>
      <w:r>
        <w:rPr>
          <w:rFonts w:ascii="Comic Sans MS" w:hAnsi="Comic Sans MS" w:cstheme="minorHAnsi"/>
          <w:b/>
          <w:bCs/>
          <w:color w:val="0070C0"/>
        </w:rPr>
        <w:t xml:space="preserve">-stavki? Kaj je že to? Si pozabil? Oglej si spodnjo razpredelnico. Večkrat jo preberi in nato prepiši v zvezek. </w:t>
      </w:r>
    </w:p>
    <w:p w:rsidR="00206CF8" w:rsidRDefault="00206CF8" w:rsidP="00006AD1">
      <w:pPr>
        <w:rPr>
          <w:rFonts w:ascii="Comic Sans MS" w:hAnsi="Comic Sans MS" w:cstheme="minorHAnsi"/>
          <w:b/>
          <w:bCs/>
          <w:color w:val="0070C0"/>
        </w:rPr>
      </w:pP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The</w:t>
      </w:r>
      <w:proofErr w:type="spellEnd"/>
      <w:r w:rsidRPr="00206CF8">
        <w:rPr>
          <w:rFonts w:ascii="Calibri" w:hAnsi="Calibri" w:cs="Arial"/>
          <w:b/>
          <w:color w:val="FF0000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first</w:t>
      </w:r>
      <w:proofErr w:type="spellEnd"/>
      <w:r w:rsidRPr="00206CF8">
        <w:rPr>
          <w:rFonts w:ascii="Calibri" w:hAnsi="Calibri" w:cs="Arial"/>
          <w:b/>
          <w:color w:val="FF0000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and</w:t>
      </w:r>
      <w:proofErr w:type="spellEnd"/>
      <w:r w:rsidRPr="00206CF8">
        <w:rPr>
          <w:rFonts w:ascii="Calibri" w:hAnsi="Calibri" w:cs="Arial"/>
          <w:b/>
          <w:color w:val="FF0000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second</w:t>
      </w:r>
      <w:proofErr w:type="spellEnd"/>
      <w:r w:rsidRPr="00206CF8">
        <w:rPr>
          <w:rFonts w:ascii="Calibri" w:hAnsi="Calibri" w:cs="Arial"/>
          <w:b/>
          <w:color w:val="FF0000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conditional</w:t>
      </w:r>
      <w:proofErr w:type="spellEnd"/>
      <w:r w:rsidRPr="00206CF8">
        <w:rPr>
          <w:rFonts w:ascii="Calibri" w:hAnsi="Calibri" w:cs="Arial"/>
          <w:b/>
          <w:color w:val="FF0000"/>
          <w:sz w:val="28"/>
          <w:szCs w:val="28"/>
        </w:rPr>
        <w:t xml:space="preserve"> – 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comparison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r w:rsidRPr="00206CF8">
        <w:rPr>
          <w:rFonts w:ascii="Calibri" w:hAnsi="Calibri" w:cs="Arial"/>
          <w:b/>
          <w:sz w:val="28"/>
          <w:szCs w:val="28"/>
        </w:rPr>
        <w:br/>
        <w:t xml:space="preserve">1. in 2. pogojnik – primerjava </w:t>
      </w: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  <w:r w:rsidRPr="00206CF8">
        <w:rPr>
          <w:rFonts w:ascii="Calibri" w:hAnsi="Calibri" w:cs="Arial"/>
          <w:b/>
          <w:sz w:val="28"/>
          <w:szCs w:val="28"/>
        </w:rPr>
        <w:t>1. pogojnik</w:t>
      </w:r>
      <w:r w:rsidR="00B176FF">
        <w:rPr>
          <w:rFonts w:asciiTheme="minorHAnsi" w:hAnsiTheme="minorHAnsi" w:cs="Arial"/>
          <w:b/>
          <w:sz w:val="28"/>
          <w:szCs w:val="28"/>
        </w:rPr>
        <w:t xml:space="preserve">: </w:t>
      </w:r>
      <w:proofErr w:type="spellStart"/>
      <w:r w:rsidR="00B176FF">
        <w:rPr>
          <w:rFonts w:asciiTheme="minorHAnsi" w:hAnsiTheme="minorHAnsi" w:cs="Arial"/>
          <w:b/>
          <w:sz w:val="28"/>
          <w:szCs w:val="28"/>
        </w:rPr>
        <w:t>present</w:t>
      </w:r>
      <w:proofErr w:type="spellEnd"/>
      <w:r w:rsidR="00B176FF">
        <w:rPr>
          <w:rFonts w:asciiTheme="minorHAnsi" w:hAnsiTheme="minorHAnsi" w:cs="Arial"/>
          <w:b/>
          <w:sz w:val="28"/>
          <w:szCs w:val="28"/>
        </w:rPr>
        <w:t xml:space="preserve"> </w:t>
      </w:r>
      <w:proofErr w:type="spellStart"/>
      <w:r w:rsidR="00B176FF">
        <w:rPr>
          <w:rFonts w:asciiTheme="minorHAnsi" w:hAnsiTheme="minorHAnsi" w:cs="Arial"/>
          <w:b/>
          <w:sz w:val="28"/>
          <w:szCs w:val="28"/>
        </w:rPr>
        <w:t>simple</w:t>
      </w:r>
      <w:proofErr w:type="spellEnd"/>
      <w:r w:rsidR="00B176FF">
        <w:rPr>
          <w:rFonts w:asciiTheme="minorHAnsi" w:hAnsiTheme="minorHAnsi" w:cs="Arial"/>
          <w:b/>
          <w:sz w:val="28"/>
          <w:szCs w:val="28"/>
        </w:rPr>
        <w:t xml:space="preserve"> in </w:t>
      </w:r>
      <w:proofErr w:type="spellStart"/>
      <w:r w:rsidR="00B176FF">
        <w:rPr>
          <w:rFonts w:asciiTheme="minorHAnsi" w:hAnsiTheme="minorHAnsi" w:cs="Arial"/>
          <w:b/>
          <w:sz w:val="28"/>
          <w:szCs w:val="28"/>
        </w:rPr>
        <w:t>will</w:t>
      </w:r>
      <w:proofErr w:type="spellEnd"/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  <w:proofErr w:type="spellStart"/>
      <w:r w:rsidRPr="00206CF8">
        <w:rPr>
          <w:rFonts w:ascii="Calibri" w:hAnsi="Calibri" w:cs="Arial"/>
          <w:b/>
          <w:sz w:val="28"/>
          <w:szCs w:val="28"/>
        </w:rPr>
        <w:t>If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I 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buy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a car, I</w:t>
      </w:r>
      <w:r w:rsidRPr="00206CF8">
        <w:rPr>
          <w:rFonts w:ascii="Calibri" w:hAnsi="Calibri" w:cs="Arial"/>
          <w:b/>
          <w:color w:val="FF0000"/>
          <w:sz w:val="28"/>
          <w:szCs w:val="28"/>
        </w:rPr>
        <w:t>'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ll</w:t>
      </w:r>
      <w:proofErr w:type="spellEnd"/>
      <w:r w:rsidRPr="00206CF8">
        <w:rPr>
          <w:rFonts w:ascii="Calibri" w:hAnsi="Calibri" w:cs="Arial"/>
          <w:b/>
          <w:color w:val="FF0000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drive</w:t>
      </w:r>
      <w:proofErr w:type="spellEnd"/>
      <w:r w:rsidRPr="00206CF8">
        <w:rPr>
          <w:rFonts w:ascii="Calibri" w:hAnsi="Calibri" w:cs="Arial"/>
          <w:b/>
          <w:color w:val="FF0000"/>
          <w:sz w:val="28"/>
          <w:szCs w:val="28"/>
        </w:rPr>
        <w:t xml:space="preserve"> </w:t>
      </w:r>
      <w:r w:rsidRPr="00206CF8">
        <w:rPr>
          <w:rFonts w:ascii="Calibri" w:hAnsi="Calibri" w:cs="Arial"/>
          <w:b/>
          <w:sz w:val="28"/>
          <w:szCs w:val="28"/>
        </w:rPr>
        <w:t xml:space="preserve">to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Italy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. </w:t>
      </w: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  <w:r w:rsidRPr="00206CF8">
        <w:rPr>
          <w:rFonts w:ascii="Calibri" w:hAnsi="Calibri" w:cs="Arial"/>
          <w:sz w:val="28"/>
          <w:szCs w:val="28"/>
        </w:rPr>
        <w:t xml:space="preserve">Če bom kupil avto, se </w:t>
      </w:r>
      <w:r w:rsidRPr="002E3811">
        <w:rPr>
          <w:rFonts w:ascii="Calibri" w:hAnsi="Calibri" w:cs="Arial"/>
          <w:color w:val="FF0000"/>
          <w:sz w:val="28"/>
          <w:szCs w:val="28"/>
        </w:rPr>
        <w:t>bom</w:t>
      </w:r>
      <w:r w:rsidRPr="00206CF8">
        <w:rPr>
          <w:rFonts w:ascii="Calibri" w:hAnsi="Calibri" w:cs="Arial"/>
          <w:sz w:val="28"/>
          <w:szCs w:val="28"/>
        </w:rPr>
        <w:t xml:space="preserve"> peljal v Italijo. </w:t>
      </w: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  <w:proofErr w:type="spellStart"/>
      <w:r w:rsidRPr="00206CF8">
        <w:rPr>
          <w:rFonts w:ascii="Calibri" w:hAnsi="Calibri" w:cs="Arial"/>
          <w:b/>
          <w:sz w:val="28"/>
          <w:szCs w:val="28"/>
        </w:rPr>
        <w:t>If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I 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see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my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friend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>, I</w:t>
      </w:r>
      <w:r w:rsidRPr="00206CF8">
        <w:rPr>
          <w:rFonts w:ascii="Calibri" w:hAnsi="Calibri" w:cs="Arial"/>
          <w:b/>
          <w:color w:val="FF0000"/>
          <w:sz w:val="28"/>
          <w:szCs w:val="28"/>
        </w:rPr>
        <w:t>'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ll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color w:val="FF0000"/>
          <w:sz w:val="28"/>
          <w:szCs w:val="28"/>
        </w:rPr>
        <w:t>be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really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happy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. </w:t>
      </w: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  <w:r w:rsidRPr="00206CF8">
        <w:rPr>
          <w:rFonts w:ascii="Calibri" w:hAnsi="Calibri" w:cs="Arial"/>
          <w:sz w:val="28"/>
          <w:szCs w:val="28"/>
        </w:rPr>
        <w:t xml:space="preserve">Če bom videl prijatelja, </w:t>
      </w:r>
      <w:r w:rsidRPr="002E3811">
        <w:rPr>
          <w:rFonts w:ascii="Calibri" w:hAnsi="Calibri" w:cs="Arial"/>
          <w:color w:val="FF0000"/>
          <w:sz w:val="28"/>
          <w:szCs w:val="28"/>
        </w:rPr>
        <w:t xml:space="preserve">bom </w:t>
      </w:r>
      <w:r w:rsidRPr="00206CF8">
        <w:rPr>
          <w:rFonts w:ascii="Calibri" w:hAnsi="Calibri" w:cs="Arial"/>
          <w:sz w:val="28"/>
          <w:szCs w:val="28"/>
        </w:rPr>
        <w:t xml:space="preserve">zelo vesel. </w:t>
      </w:r>
      <w:r w:rsidRPr="00206CF8">
        <w:rPr>
          <w:rFonts w:ascii="Calibri" w:hAnsi="Calibri" w:cs="Arial"/>
          <w:b/>
          <w:sz w:val="28"/>
          <w:szCs w:val="28"/>
        </w:rPr>
        <w:t xml:space="preserve"> </w:t>
      </w: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  <w:r w:rsidRPr="00206CF8">
        <w:rPr>
          <w:rFonts w:ascii="Calibri" w:hAnsi="Calibri" w:cs="Arial"/>
          <w:b/>
          <w:sz w:val="28"/>
          <w:szCs w:val="28"/>
        </w:rPr>
        <w:t>2. pogojnik</w:t>
      </w:r>
      <w:r w:rsidR="00B176FF">
        <w:rPr>
          <w:rFonts w:asciiTheme="minorHAnsi" w:hAnsiTheme="minorHAnsi" w:cs="Arial"/>
          <w:b/>
          <w:sz w:val="28"/>
          <w:szCs w:val="28"/>
        </w:rPr>
        <w:t xml:space="preserve">: past </w:t>
      </w:r>
      <w:proofErr w:type="spellStart"/>
      <w:r w:rsidR="00B176FF">
        <w:rPr>
          <w:rFonts w:asciiTheme="minorHAnsi" w:hAnsiTheme="minorHAnsi" w:cs="Arial"/>
          <w:b/>
          <w:sz w:val="28"/>
          <w:szCs w:val="28"/>
        </w:rPr>
        <w:t>simple</w:t>
      </w:r>
      <w:proofErr w:type="spellEnd"/>
      <w:r w:rsidR="00B176FF">
        <w:rPr>
          <w:rFonts w:asciiTheme="minorHAnsi" w:hAnsiTheme="minorHAnsi" w:cs="Arial"/>
          <w:b/>
          <w:sz w:val="28"/>
          <w:szCs w:val="28"/>
        </w:rPr>
        <w:t xml:space="preserve"> in </w:t>
      </w:r>
      <w:proofErr w:type="spellStart"/>
      <w:r w:rsidR="00B176FF">
        <w:rPr>
          <w:rFonts w:asciiTheme="minorHAnsi" w:hAnsiTheme="minorHAnsi" w:cs="Arial"/>
          <w:b/>
          <w:sz w:val="28"/>
          <w:szCs w:val="28"/>
        </w:rPr>
        <w:t>would</w:t>
      </w:r>
      <w:proofErr w:type="spellEnd"/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  <w:proofErr w:type="spellStart"/>
      <w:r w:rsidRPr="00206CF8">
        <w:rPr>
          <w:rFonts w:ascii="Calibri" w:hAnsi="Calibri" w:cs="Arial"/>
          <w:b/>
          <w:sz w:val="28"/>
          <w:szCs w:val="28"/>
        </w:rPr>
        <w:t>If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I </w:t>
      </w:r>
      <w:proofErr w:type="spellStart"/>
      <w:r w:rsidRPr="00206CF8">
        <w:rPr>
          <w:rFonts w:ascii="Calibri" w:hAnsi="Calibri" w:cs="Arial"/>
          <w:b/>
          <w:color w:val="0070C0"/>
          <w:sz w:val="28"/>
          <w:szCs w:val="28"/>
        </w:rPr>
        <w:t>bought</w:t>
      </w:r>
      <w:proofErr w:type="spellEnd"/>
      <w:r w:rsidRPr="00206CF8">
        <w:rPr>
          <w:rFonts w:ascii="Calibri" w:hAnsi="Calibri" w:cs="Arial"/>
          <w:b/>
          <w:color w:val="0070C0"/>
          <w:sz w:val="28"/>
          <w:szCs w:val="28"/>
        </w:rPr>
        <w:t xml:space="preserve"> </w:t>
      </w:r>
      <w:r w:rsidRPr="00206CF8">
        <w:rPr>
          <w:rFonts w:ascii="Calibri" w:hAnsi="Calibri" w:cs="Arial"/>
          <w:b/>
          <w:sz w:val="28"/>
          <w:szCs w:val="28"/>
        </w:rPr>
        <w:t xml:space="preserve">a car, I </w:t>
      </w:r>
      <w:proofErr w:type="spellStart"/>
      <w:r w:rsidRPr="00206CF8">
        <w:rPr>
          <w:rFonts w:ascii="Calibri" w:hAnsi="Calibri" w:cs="Arial"/>
          <w:b/>
          <w:color w:val="0070C0"/>
          <w:sz w:val="28"/>
          <w:szCs w:val="28"/>
        </w:rPr>
        <w:t>would</w:t>
      </w:r>
      <w:proofErr w:type="spellEnd"/>
      <w:r w:rsidRPr="00206CF8">
        <w:rPr>
          <w:rFonts w:ascii="Calibri" w:hAnsi="Calibri" w:cs="Arial"/>
          <w:b/>
          <w:color w:val="0070C0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color w:val="0070C0"/>
          <w:sz w:val="28"/>
          <w:szCs w:val="28"/>
        </w:rPr>
        <w:t>drive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to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Italy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. </w:t>
      </w: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  <w:r w:rsidRPr="002E3811">
        <w:rPr>
          <w:rFonts w:ascii="Calibri" w:hAnsi="Calibri" w:cs="Arial"/>
          <w:color w:val="0070C0"/>
          <w:sz w:val="28"/>
          <w:szCs w:val="28"/>
        </w:rPr>
        <w:t>Če bi</w:t>
      </w:r>
      <w:r w:rsidRPr="00206CF8">
        <w:rPr>
          <w:rFonts w:ascii="Calibri" w:hAnsi="Calibri" w:cs="Arial"/>
          <w:sz w:val="28"/>
          <w:szCs w:val="28"/>
        </w:rPr>
        <w:t xml:space="preserve"> kupil avto, </w:t>
      </w:r>
      <w:r w:rsidRPr="002E3811">
        <w:rPr>
          <w:rFonts w:ascii="Calibri" w:hAnsi="Calibri" w:cs="Arial"/>
          <w:color w:val="0070C0"/>
          <w:sz w:val="28"/>
          <w:szCs w:val="28"/>
        </w:rPr>
        <w:t>bi</w:t>
      </w:r>
      <w:r w:rsidRPr="00206CF8">
        <w:rPr>
          <w:rFonts w:ascii="Calibri" w:hAnsi="Calibri" w:cs="Arial"/>
          <w:sz w:val="28"/>
          <w:szCs w:val="28"/>
        </w:rPr>
        <w:t xml:space="preserve"> se peljal v Italijo. </w:t>
      </w: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</w:p>
    <w:p w:rsidR="00206CF8" w:rsidRPr="00206CF8" w:rsidRDefault="00206CF8" w:rsidP="00206CF8">
      <w:pPr>
        <w:rPr>
          <w:rFonts w:ascii="Calibri" w:hAnsi="Calibri" w:cs="Arial"/>
          <w:b/>
          <w:sz w:val="28"/>
          <w:szCs w:val="28"/>
        </w:rPr>
      </w:pPr>
      <w:proofErr w:type="spellStart"/>
      <w:r w:rsidRPr="00206CF8">
        <w:rPr>
          <w:rFonts w:ascii="Calibri" w:hAnsi="Calibri" w:cs="Arial"/>
          <w:b/>
          <w:sz w:val="28"/>
          <w:szCs w:val="28"/>
        </w:rPr>
        <w:t>If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I </w:t>
      </w:r>
      <w:proofErr w:type="spellStart"/>
      <w:r w:rsidRPr="00206CF8">
        <w:rPr>
          <w:rFonts w:ascii="Calibri" w:hAnsi="Calibri" w:cs="Arial"/>
          <w:b/>
          <w:color w:val="0070C0"/>
          <w:sz w:val="28"/>
          <w:szCs w:val="28"/>
        </w:rPr>
        <w:t>saw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my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friend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, I </w:t>
      </w:r>
      <w:proofErr w:type="spellStart"/>
      <w:r w:rsidRPr="00206CF8">
        <w:rPr>
          <w:rFonts w:ascii="Calibri" w:hAnsi="Calibri" w:cs="Arial"/>
          <w:b/>
          <w:color w:val="0070C0"/>
          <w:sz w:val="28"/>
          <w:szCs w:val="28"/>
        </w:rPr>
        <w:t>would</w:t>
      </w:r>
      <w:proofErr w:type="spellEnd"/>
      <w:r w:rsidRPr="00206CF8">
        <w:rPr>
          <w:rFonts w:ascii="Calibri" w:hAnsi="Calibri" w:cs="Arial"/>
          <w:b/>
          <w:color w:val="0070C0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color w:val="0070C0"/>
          <w:sz w:val="28"/>
          <w:szCs w:val="28"/>
        </w:rPr>
        <w:t>be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really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sz w:val="28"/>
          <w:szCs w:val="28"/>
        </w:rPr>
        <w:t>happy</w:t>
      </w:r>
      <w:proofErr w:type="spellEnd"/>
      <w:r w:rsidRPr="00206CF8">
        <w:rPr>
          <w:rFonts w:ascii="Calibri" w:hAnsi="Calibri" w:cs="Arial"/>
          <w:b/>
          <w:sz w:val="28"/>
          <w:szCs w:val="28"/>
        </w:rPr>
        <w:t xml:space="preserve">. </w:t>
      </w: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  <w:r w:rsidRPr="002E3811">
        <w:rPr>
          <w:rFonts w:ascii="Calibri" w:hAnsi="Calibri" w:cs="Arial"/>
          <w:color w:val="0070C0"/>
          <w:sz w:val="28"/>
          <w:szCs w:val="28"/>
        </w:rPr>
        <w:t>Če bi</w:t>
      </w:r>
      <w:r w:rsidRPr="00206CF8">
        <w:rPr>
          <w:rFonts w:ascii="Calibri" w:hAnsi="Calibri" w:cs="Arial"/>
          <w:sz w:val="28"/>
          <w:szCs w:val="28"/>
        </w:rPr>
        <w:t xml:space="preserve"> videl prijatelja, </w:t>
      </w:r>
      <w:r w:rsidRPr="002E3811">
        <w:rPr>
          <w:rFonts w:ascii="Calibri" w:hAnsi="Calibri" w:cs="Arial"/>
          <w:color w:val="0070C0"/>
          <w:sz w:val="28"/>
          <w:szCs w:val="28"/>
        </w:rPr>
        <w:t>bi</w:t>
      </w:r>
      <w:r w:rsidRPr="00206CF8">
        <w:rPr>
          <w:rFonts w:ascii="Calibri" w:hAnsi="Calibri" w:cs="Arial"/>
          <w:sz w:val="28"/>
          <w:szCs w:val="28"/>
        </w:rPr>
        <w:t xml:space="preserve"> bil zelo srečen. </w:t>
      </w: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</w:p>
    <w:p w:rsidR="00206CF8" w:rsidRPr="00206CF8" w:rsidRDefault="00206CF8" w:rsidP="00206CF8">
      <w:pPr>
        <w:rPr>
          <w:rFonts w:ascii="Calibri" w:hAnsi="Calibri" w:cs="Arial"/>
          <w:color w:val="00B050"/>
          <w:sz w:val="28"/>
          <w:szCs w:val="28"/>
        </w:rPr>
      </w:pPr>
      <w:r w:rsidRPr="00206CF8">
        <w:rPr>
          <w:rFonts w:ascii="Calibri" w:hAnsi="Calibri" w:cs="Arial"/>
          <w:color w:val="00B050"/>
          <w:sz w:val="28"/>
          <w:szCs w:val="28"/>
        </w:rPr>
        <w:t xml:space="preserve">3. Poznamo še tako imenovani </w:t>
      </w:r>
      <w:r w:rsidRPr="00206CF8">
        <w:rPr>
          <w:rFonts w:ascii="Calibri" w:hAnsi="Calibri" w:cs="Arial"/>
          <w:b/>
          <w:color w:val="00B050"/>
          <w:sz w:val="28"/>
          <w:szCs w:val="28"/>
        </w:rPr>
        <w:t>»</w:t>
      </w:r>
      <w:proofErr w:type="spellStart"/>
      <w:r w:rsidRPr="00206CF8">
        <w:rPr>
          <w:rFonts w:ascii="Calibri" w:hAnsi="Calibri" w:cs="Arial"/>
          <w:b/>
          <w:color w:val="00B050"/>
          <w:sz w:val="28"/>
          <w:szCs w:val="28"/>
        </w:rPr>
        <w:t>zero</w:t>
      </w:r>
      <w:proofErr w:type="spellEnd"/>
      <w:r w:rsidRPr="00206CF8">
        <w:rPr>
          <w:rFonts w:ascii="Calibri" w:hAnsi="Calibri" w:cs="Arial"/>
          <w:b/>
          <w:color w:val="00B050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b/>
          <w:color w:val="00B050"/>
          <w:sz w:val="28"/>
          <w:szCs w:val="28"/>
        </w:rPr>
        <w:t>conditional</w:t>
      </w:r>
      <w:proofErr w:type="spellEnd"/>
      <w:r w:rsidRPr="00206CF8">
        <w:rPr>
          <w:rFonts w:ascii="Calibri" w:hAnsi="Calibri" w:cs="Arial"/>
          <w:b/>
          <w:color w:val="00B050"/>
          <w:sz w:val="28"/>
          <w:szCs w:val="28"/>
        </w:rPr>
        <w:t>«</w:t>
      </w:r>
      <w:r w:rsidRPr="00206CF8">
        <w:rPr>
          <w:rFonts w:ascii="Calibri" w:hAnsi="Calibri" w:cs="Arial"/>
          <w:color w:val="00B050"/>
          <w:sz w:val="28"/>
          <w:szCs w:val="28"/>
        </w:rPr>
        <w:t xml:space="preserve"> ali pogojnik 0. </w:t>
      </w: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  <w:proofErr w:type="spellStart"/>
      <w:r w:rsidRPr="00206CF8">
        <w:rPr>
          <w:rFonts w:ascii="Calibri" w:hAnsi="Calibri" w:cs="Arial"/>
          <w:sz w:val="28"/>
          <w:szCs w:val="28"/>
        </w:rPr>
        <w:t>If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 (</w:t>
      </w:r>
      <w:proofErr w:type="spellStart"/>
      <w:r w:rsidRPr="00206CF8">
        <w:rPr>
          <w:rFonts w:ascii="Calibri" w:hAnsi="Calibri" w:cs="Arial"/>
          <w:sz w:val="28"/>
          <w:szCs w:val="28"/>
        </w:rPr>
        <w:t>When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) it </w:t>
      </w:r>
      <w:proofErr w:type="spellStart"/>
      <w:r w:rsidRPr="00206CF8">
        <w:rPr>
          <w:rFonts w:ascii="Calibri" w:hAnsi="Calibri" w:cs="Arial"/>
          <w:sz w:val="28"/>
          <w:szCs w:val="28"/>
        </w:rPr>
        <w:t>rains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, I take </w:t>
      </w:r>
      <w:proofErr w:type="spellStart"/>
      <w:r w:rsidRPr="00206CF8">
        <w:rPr>
          <w:rFonts w:ascii="Calibri" w:hAnsi="Calibri" w:cs="Arial"/>
          <w:sz w:val="28"/>
          <w:szCs w:val="28"/>
        </w:rPr>
        <w:t>an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sz w:val="28"/>
          <w:szCs w:val="28"/>
        </w:rPr>
        <w:t>umbrella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. – Če dežuje, vzamem dežnik. </w:t>
      </w: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  <w:proofErr w:type="spellStart"/>
      <w:r w:rsidRPr="00206CF8">
        <w:rPr>
          <w:rFonts w:ascii="Calibri" w:hAnsi="Calibri" w:cs="Arial"/>
          <w:sz w:val="28"/>
          <w:szCs w:val="28"/>
        </w:rPr>
        <w:lastRenderedPageBreak/>
        <w:t>If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 (</w:t>
      </w:r>
      <w:proofErr w:type="spellStart"/>
      <w:r w:rsidRPr="00206CF8">
        <w:rPr>
          <w:rFonts w:ascii="Calibri" w:hAnsi="Calibri" w:cs="Arial"/>
          <w:sz w:val="28"/>
          <w:szCs w:val="28"/>
        </w:rPr>
        <w:t>When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) it's </w:t>
      </w:r>
      <w:proofErr w:type="spellStart"/>
      <w:r w:rsidRPr="00206CF8">
        <w:rPr>
          <w:rFonts w:ascii="Calibri" w:hAnsi="Calibri" w:cs="Arial"/>
          <w:sz w:val="28"/>
          <w:szCs w:val="28"/>
        </w:rPr>
        <w:t>hot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, I </w:t>
      </w:r>
      <w:proofErr w:type="spellStart"/>
      <w:r w:rsidRPr="00206CF8">
        <w:rPr>
          <w:rFonts w:ascii="Calibri" w:hAnsi="Calibri" w:cs="Arial"/>
          <w:sz w:val="28"/>
          <w:szCs w:val="28"/>
        </w:rPr>
        <w:t>wear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sz w:val="28"/>
          <w:szCs w:val="28"/>
        </w:rPr>
        <w:t>shorts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. – Če je vroče, nosim kratke hlače. </w:t>
      </w:r>
    </w:p>
    <w:p w:rsidR="00206CF8" w:rsidRPr="00206CF8" w:rsidRDefault="00206CF8" w:rsidP="00206CF8">
      <w:pPr>
        <w:rPr>
          <w:rFonts w:ascii="Calibri" w:hAnsi="Calibri" w:cs="Arial"/>
          <w:sz w:val="28"/>
          <w:szCs w:val="28"/>
        </w:rPr>
      </w:pPr>
      <w:proofErr w:type="spellStart"/>
      <w:r w:rsidRPr="00206CF8">
        <w:rPr>
          <w:rFonts w:ascii="Calibri" w:hAnsi="Calibri" w:cs="Arial"/>
          <w:sz w:val="28"/>
          <w:szCs w:val="28"/>
        </w:rPr>
        <w:t>If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 I </w:t>
      </w:r>
      <w:proofErr w:type="spellStart"/>
      <w:r w:rsidRPr="00206CF8">
        <w:rPr>
          <w:rFonts w:ascii="Calibri" w:hAnsi="Calibri" w:cs="Arial"/>
          <w:sz w:val="28"/>
          <w:szCs w:val="28"/>
        </w:rPr>
        <w:t>drink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sz w:val="28"/>
          <w:szCs w:val="28"/>
        </w:rPr>
        <w:t>coca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-cola, I don't </w:t>
      </w:r>
      <w:proofErr w:type="spellStart"/>
      <w:r w:rsidRPr="00206CF8">
        <w:rPr>
          <w:rFonts w:ascii="Calibri" w:hAnsi="Calibri" w:cs="Arial"/>
          <w:sz w:val="28"/>
          <w:szCs w:val="28"/>
        </w:rPr>
        <w:t>feel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206CF8">
        <w:rPr>
          <w:rFonts w:ascii="Calibri" w:hAnsi="Calibri" w:cs="Arial"/>
          <w:sz w:val="28"/>
          <w:szCs w:val="28"/>
        </w:rPr>
        <w:t>well</w:t>
      </w:r>
      <w:proofErr w:type="spellEnd"/>
      <w:r w:rsidRPr="00206CF8">
        <w:rPr>
          <w:rFonts w:ascii="Calibri" w:hAnsi="Calibri" w:cs="Arial"/>
          <w:sz w:val="28"/>
          <w:szCs w:val="28"/>
        </w:rPr>
        <w:t xml:space="preserve">. – Če pijem kokakolo, se ne počutim dobro. </w:t>
      </w:r>
    </w:p>
    <w:p w:rsidR="00206CF8" w:rsidRPr="00206CF8" w:rsidRDefault="00206CF8" w:rsidP="00006AD1">
      <w:p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</w:p>
    <w:p w:rsidR="00206CF8" w:rsidRDefault="00134AC1" w:rsidP="00006AD1">
      <w:pPr>
        <w:rPr>
          <w:rFonts w:ascii="Comic Sans MS" w:hAnsi="Comic Sans MS" w:cstheme="minorHAnsi"/>
          <w:b/>
          <w:bCs/>
          <w:color w:val="0070C0"/>
        </w:rPr>
      </w:pPr>
      <w:r w:rsidRPr="00134AC1">
        <w:rPr>
          <w:rFonts w:ascii="Comic Sans MS" w:hAnsi="Comic Sans MS" w:cstheme="minorHAnsi"/>
          <w:b/>
          <w:bCs/>
          <w:color w:val="0070C0"/>
        </w:rPr>
        <w:t xml:space="preserve">V DZ reši vaje 20, 21, 22 na str. 101, 102. </w:t>
      </w:r>
      <w:r>
        <w:rPr>
          <w:rFonts w:ascii="Comic Sans MS" w:hAnsi="Comic Sans MS" w:cstheme="minorHAnsi"/>
          <w:b/>
          <w:bCs/>
          <w:color w:val="0070C0"/>
        </w:rPr>
        <w:t xml:space="preserve">Pazi na tvorbo dveh tipov </w:t>
      </w:r>
      <w:proofErr w:type="spellStart"/>
      <w:r>
        <w:rPr>
          <w:rFonts w:ascii="Comic Sans MS" w:hAnsi="Comic Sans MS" w:cstheme="minorHAnsi"/>
          <w:b/>
          <w:bCs/>
          <w:color w:val="0070C0"/>
        </w:rPr>
        <w:t>if</w:t>
      </w:r>
      <w:proofErr w:type="spellEnd"/>
      <w:r>
        <w:rPr>
          <w:rFonts w:ascii="Comic Sans MS" w:hAnsi="Comic Sans MS" w:cstheme="minorHAnsi"/>
          <w:b/>
          <w:bCs/>
          <w:color w:val="0070C0"/>
        </w:rPr>
        <w:t xml:space="preserve">-stavkov. </w:t>
      </w:r>
    </w:p>
    <w:p w:rsidR="009547E9" w:rsidRPr="009547E9" w:rsidRDefault="00D8426F" w:rsidP="00006AD1">
      <w:pPr>
        <w:rPr>
          <w:rFonts w:ascii="Comic Sans MS" w:hAnsi="Comic Sans MS" w:cstheme="minorHAnsi"/>
          <w:bCs/>
          <w:color w:val="0070C0"/>
        </w:rPr>
      </w:pPr>
      <w:r>
        <w:rPr>
          <w:rFonts w:ascii="Comic Sans MS" w:hAnsi="Comic Sans MS" w:cstheme="minorHAnsi"/>
          <w:bCs/>
          <w:color w:val="0070C0"/>
        </w:rPr>
        <w:t>Na koncu tega dokumenta imaš rešitve vaj. Ko vaje opraviš</w:t>
      </w:r>
      <w:r w:rsidR="009547E9" w:rsidRPr="009547E9">
        <w:rPr>
          <w:rFonts w:ascii="Comic Sans MS" w:hAnsi="Comic Sans MS" w:cstheme="minorHAnsi"/>
          <w:bCs/>
          <w:color w:val="0070C0"/>
        </w:rPr>
        <w:t xml:space="preserve">, preglej. </w:t>
      </w:r>
    </w:p>
    <w:p w:rsidR="009547E9" w:rsidRDefault="009547E9" w:rsidP="00006AD1">
      <w:pPr>
        <w:rPr>
          <w:rFonts w:asciiTheme="minorHAnsi" w:hAnsiTheme="minorHAnsi"/>
        </w:rPr>
      </w:pPr>
    </w:p>
    <w:p w:rsidR="006229F9" w:rsidRPr="00B56693" w:rsidRDefault="009547E9" w:rsidP="009547E9">
      <w:pPr>
        <w:tabs>
          <w:tab w:val="left" w:pos="930"/>
        </w:tabs>
        <w:rPr>
          <w:rFonts w:ascii="Comic Sans MS" w:hAnsi="Comic Sans MS"/>
          <w:b/>
          <w:color w:val="7030A0"/>
        </w:rPr>
      </w:pPr>
      <w:r w:rsidRPr="00B56693">
        <w:rPr>
          <w:rFonts w:ascii="Comic Sans MS" w:hAnsi="Comic Sans MS"/>
          <w:b/>
          <w:color w:val="7030A0"/>
        </w:rPr>
        <w:t xml:space="preserve">2. </w:t>
      </w:r>
      <w:r w:rsidR="00B56693" w:rsidRPr="00B56693">
        <w:rPr>
          <w:rFonts w:ascii="Comic Sans MS" w:hAnsi="Comic Sans MS"/>
          <w:b/>
          <w:color w:val="7030A0"/>
        </w:rPr>
        <w:t xml:space="preserve">FRIENDSHIP </w:t>
      </w:r>
    </w:p>
    <w:p w:rsidR="00B56693" w:rsidRDefault="00B56693" w:rsidP="009547E9">
      <w:pPr>
        <w:tabs>
          <w:tab w:val="left" w:pos="930"/>
        </w:tabs>
        <w:rPr>
          <w:rFonts w:ascii="Comic Sans MS" w:hAnsi="Comic Sans MS"/>
          <w:color w:val="7030A0"/>
        </w:rPr>
      </w:pPr>
    </w:p>
    <w:p w:rsidR="00B56693" w:rsidRDefault="00B56693" w:rsidP="009547E9">
      <w:pPr>
        <w:tabs>
          <w:tab w:val="left" w:pos="930"/>
        </w:tabs>
      </w:pPr>
      <w:proofErr w:type="spellStart"/>
      <w:r>
        <w:rPr>
          <w:rFonts w:ascii="Comic Sans MS" w:hAnsi="Comic Sans MS"/>
          <w:color w:val="7030A0"/>
        </w:rPr>
        <w:t>Watch</w:t>
      </w:r>
      <w:proofErr w:type="spellEnd"/>
      <w:r>
        <w:rPr>
          <w:rFonts w:ascii="Comic Sans MS" w:hAnsi="Comic Sans MS"/>
          <w:color w:val="7030A0"/>
        </w:rPr>
        <w:t xml:space="preserve"> </w:t>
      </w:r>
      <w:proofErr w:type="spellStart"/>
      <w:r>
        <w:rPr>
          <w:rFonts w:ascii="Comic Sans MS" w:hAnsi="Comic Sans MS"/>
          <w:color w:val="7030A0"/>
        </w:rPr>
        <w:t>the</w:t>
      </w:r>
      <w:proofErr w:type="spellEnd"/>
      <w:r>
        <w:rPr>
          <w:rFonts w:ascii="Comic Sans MS" w:hAnsi="Comic Sans MS"/>
          <w:color w:val="7030A0"/>
        </w:rPr>
        <w:t xml:space="preserve"> video: </w:t>
      </w:r>
      <w:hyperlink r:id="rId8" w:history="1">
        <w:r>
          <w:rPr>
            <w:rStyle w:val="Hiperpovezava"/>
          </w:rPr>
          <w:t>https://www.youtube.com/watch?v=pXB5lxHKjV4</w:t>
        </w:r>
      </w:hyperlink>
    </w:p>
    <w:p w:rsidR="00B56693" w:rsidRPr="00B56693" w:rsidRDefault="00B56693" w:rsidP="009547E9">
      <w:pPr>
        <w:tabs>
          <w:tab w:val="left" w:pos="930"/>
        </w:tabs>
        <w:rPr>
          <w:rFonts w:ascii="Comic Sans MS" w:hAnsi="Comic Sans MS"/>
          <w:color w:val="7030A0"/>
        </w:rPr>
      </w:pPr>
      <w:proofErr w:type="spellStart"/>
      <w:r w:rsidRPr="00B56693">
        <w:rPr>
          <w:rFonts w:ascii="Comic Sans MS" w:hAnsi="Comic Sans MS"/>
          <w:color w:val="7030A0"/>
        </w:rPr>
        <w:t>What</w:t>
      </w:r>
      <w:proofErr w:type="spellEnd"/>
      <w:r w:rsidRPr="00B56693">
        <w:rPr>
          <w:rFonts w:ascii="Comic Sans MS" w:hAnsi="Comic Sans MS"/>
          <w:color w:val="7030A0"/>
        </w:rPr>
        <w:t xml:space="preserve"> </w:t>
      </w:r>
      <w:proofErr w:type="spellStart"/>
      <w:r w:rsidRPr="00B56693">
        <w:rPr>
          <w:rFonts w:ascii="Comic Sans MS" w:hAnsi="Comic Sans MS"/>
          <w:color w:val="7030A0"/>
        </w:rPr>
        <w:t>does</w:t>
      </w:r>
      <w:proofErr w:type="spellEnd"/>
      <w:r w:rsidRPr="00B56693">
        <w:rPr>
          <w:rFonts w:ascii="Comic Sans MS" w:hAnsi="Comic Sans MS"/>
          <w:color w:val="7030A0"/>
        </w:rPr>
        <w:t xml:space="preserve"> </w:t>
      </w:r>
      <w:proofErr w:type="spellStart"/>
      <w:r w:rsidRPr="00B56693">
        <w:rPr>
          <w:rFonts w:ascii="Comic Sans MS" w:hAnsi="Comic Sans MS"/>
          <w:color w:val="7030A0"/>
        </w:rPr>
        <w:t>friendhisp</w:t>
      </w:r>
      <w:proofErr w:type="spellEnd"/>
      <w:r w:rsidRPr="00B56693">
        <w:rPr>
          <w:rFonts w:ascii="Comic Sans MS" w:hAnsi="Comic Sans MS"/>
          <w:color w:val="7030A0"/>
        </w:rPr>
        <w:t xml:space="preserve"> </w:t>
      </w:r>
      <w:proofErr w:type="spellStart"/>
      <w:r w:rsidRPr="00B56693">
        <w:rPr>
          <w:rFonts w:ascii="Comic Sans MS" w:hAnsi="Comic Sans MS"/>
          <w:color w:val="7030A0"/>
        </w:rPr>
        <w:t>mean</w:t>
      </w:r>
      <w:proofErr w:type="spellEnd"/>
      <w:r w:rsidRPr="00B56693">
        <w:rPr>
          <w:rFonts w:ascii="Comic Sans MS" w:hAnsi="Comic Sans MS"/>
          <w:color w:val="7030A0"/>
        </w:rPr>
        <w:t xml:space="preserve"> to </w:t>
      </w:r>
      <w:proofErr w:type="spellStart"/>
      <w:r w:rsidRPr="00B56693">
        <w:rPr>
          <w:rFonts w:ascii="Comic Sans MS" w:hAnsi="Comic Sans MS"/>
          <w:color w:val="7030A0"/>
        </w:rPr>
        <w:t>you</w:t>
      </w:r>
      <w:proofErr w:type="spellEnd"/>
      <w:r w:rsidRPr="00B56693">
        <w:rPr>
          <w:rFonts w:ascii="Comic Sans MS" w:hAnsi="Comic Sans MS"/>
          <w:color w:val="7030A0"/>
        </w:rPr>
        <w:t xml:space="preserve">? </w:t>
      </w:r>
      <w:proofErr w:type="spellStart"/>
      <w:r w:rsidRPr="00B56693">
        <w:rPr>
          <w:rFonts w:ascii="Comic Sans MS" w:hAnsi="Comic Sans MS"/>
          <w:color w:val="7030A0"/>
        </w:rPr>
        <w:t>Who</w:t>
      </w:r>
      <w:proofErr w:type="spellEnd"/>
      <w:r w:rsidRPr="00B56693">
        <w:rPr>
          <w:rFonts w:ascii="Comic Sans MS" w:hAnsi="Comic Sans MS"/>
          <w:color w:val="7030A0"/>
        </w:rPr>
        <w:t xml:space="preserve"> is a </w:t>
      </w:r>
      <w:proofErr w:type="spellStart"/>
      <w:r w:rsidRPr="00B56693">
        <w:rPr>
          <w:rFonts w:ascii="Comic Sans MS" w:hAnsi="Comic Sans MS"/>
          <w:color w:val="7030A0"/>
        </w:rPr>
        <w:t>true</w:t>
      </w:r>
      <w:proofErr w:type="spellEnd"/>
      <w:r w:rsidRPr="00B56693">
        <w:rPr>
          <w:rFonts w:ascii="Comic Sans MS" w:hAnsi="Comic Sans MS"/>
          <w:color w:val="7030A0"/>
        </w:rPr>
        <w:t xml:space="preserve"> </w:t>
      </w:r>
      <w:proofErr w:type="spellStart"/>
      <w:r w:rsidRPr="00B56693">
        <w:rPr>
          <w:rFonts w:ascii="Comic Sans MS" w:hAnsi="Comic Sans MS"/>
          <w:color w:val="7030A0"/>
        </w:rPr>
        <w:t>friend</w:t>
      </w:r>
      <w:proofErr w:type="spellEnd"/>
      <w:r w:rsidRPr="00B56693">
        <w:rPr>
          <w:rFonts w:ascii="Comic Sans MS" w:hAnsi="Comic Sans MS"/>
          <w:color w:val="7030A0"/>
        </w:rPr>
        <w:t xml:space="preserve">? </w:t>
      </w:r>
      <w:proofErr w:type="spellStart"/>
      <w:r w:rsidRPr="00B56693">
        <w:rPr>
          <w:rFonts w:ascii="Comic Sans MS" w:hAnsi="Comic Sans MS"/>
          <w:color w:val="7030A0"/>
        </w:rPr>
        <w:t>How</w:t>
      </w:r>
      <w:proofErr w:type="spellEnd"/>
      <w:r w:rsidRPr="00B56693">
        <w:rPr>
          <w:rFonts w:ascii="Comic Sans MS" w:hAnsi="Comic Sans MS"/>
          <w:color w:val="7030A0"/>
        </w:rPr>
        <w:t xml:space="preserve"> </w:t>
      </w:r>
      <w:proofErr w:type="spellStart"/>
      <w:r w:rsidRPr="00B56693">
        <w:rPr>
          <w:rFonts w:ascii="Comic Sans MS" w:hAnsi="Comic Sans MS"/>
          <w:color w:val="7030A0"/>
        </w:rPr>
        <w:t>many</w:t>
      </w:r>
      <w:proofErr w:type="spellEnd"/>
      <w:r w:rsidRPr="00B56693">
        <w:rPr>
          <w:rFonts w:ascii="Comic Sans MS" w:hAnsi="Comic Sans MS"/>
          <w:color w:val="7030A0"/>
        </w:rPr>
        <w:t xml:space="preserve"> </w:t>
      </w:r>
      <w:proofErr w:type="spellStart"/>
      <w:r w:rsidRPr="00B56693">
        <w:rPr>
          <w:rFonts w:ascii="Comic Sans MS" w:hAnsi="Comic Sans MS"/>
          <w:color w:val="7030A0"/>
        </w:rPr>
        <w:t>friends</w:t>
      </w:r>
      <w:proofErr w:type="spellEnd"/>
      <w:r w:rsidRPr="00B56693">
        <w:rPr>
          <w:rFonts w:ascii="Comic Sans MS" w:hAnsi="Comic Sans MS"/>
          <w:color w:val="7030A0"/>
        </w:rPr>
        <w:t xml:space="preserve"> </w:t>
      </w:r>
      <w:proofErr w:type="spellStart"/>
      <w:r w:rsidRPr="00B56693">
        <w:rPr>
          <w:rFonts w:ascii="Comic Sans MS" w:hAnsi="Comic Sans MS"/>
          <w:color w:val="7030A0"/>
        </w:rPr>
        <w:t>have</w:t>
      </w:r>
      <w:proofErr w:type="spellEnd"/>
      <w:r w:rsidRPr="00B56693">
        <w:rPr>
          <w:rFonts w:ascii="Comic Sans MS" w:hAnsi="Comic Sans MS"/>
          <w:color w:val="7030A0"/>
        </w:rPr>
        <w:t xml:space="preserve"> </w:t>
      </w:r>
      <w:proofErr w:type="spellStart"/>
      <w:r w:rsidRPr="00B56693">
        <w:rPr>
          <w:rFonts w:ascii="Comic Sans MS" w:hAnsi="Comic Sans MS"/>
          <w:color w:val="7030A0"/>
        </w:rPr>
        <w:t>you</w:t>
      </w:r>
      <w:proofErr w:type="spellEnd"/>
      <w:r w:rsidRPr="00B56693">
        <w:rPr>
          <w:rFonts w:ascii="Comic Sans MS" w:hAnsi="Comic Sans MS"/>
          <w:color w:val="7030A0"/>
        </w:rPr>
        <w:t xml:space="preserve"> </w:t>
      </w:r>
      <w:proofErr w:type="spellStart"/>
      <w:r w:rsidRPr="00B56693">
        <w:rPr>
          <w:rFonts w:ascii="Comic Sans MS" w:hAnsi="Comic Sans MS"/>
          <w:color w:val="7030A0"/>
        </w:rPr>
        <w:t>got</w:t>
      </w:r>
      <w:proofErr w:type="spellEnd"/>
      <w:r w:rsidRPr="00B56693">
        <w:rPr>
          <w:rFonts w:ascii="Comic Sans MS" w:hAnsi="Comic Sans MS"/>
          <w:color w:val="7030A0"/>
        </w:rPr>
        <w:t xml:space="preserve">? </w:t>
      </w:r>
    </w:p>
    <w:p w:rsidR="00B56693" w:rsidRDefault="00B56693" w:rsidP="009547E9">
      <w:pPr>
        <w:tabs>
          <w:tab w:val="left" w:pos="930"/>
        </w:tabs>
        <w:rPr>
          <w:color w:val="7030A0"/>
        </w:rPr>
      </w:pPr>
    </w:p>
    <w:p w:rsidR="00B56693" w:rsidRDefault="00B56693" w:rsidP="009547E9">
      <w:pPr>
        <w:tabs>
          <w:tab w:val="left" w:pos="930"/>
        </w:tabs>
        <w:rPr>
          <w:rFonts w:ascii="Comic Sans MS" w:hAnsi="Comic Sans MS"/>
          <w:color w:val="7030A0"/>
        </w:rPr>
      </w:pPr>
      <w:r>
        <w:rPr>
          <w:rFonts w:ascii="Comic Sans MS" w:hAnsi="Comic Sans MS"/>
          <w:color w:val="7030A0"/>
        </w:rPr>
        <w:t xml:space="preserve">V </w:t>
      </w:r>
      <w:r w:rsidRPr="00B56693">
        <w:rPr>
          <w:rFonts w:ascii="Comic Sans MS" w:hAnsi="Comic Sans MS"/>
          <w:b/>
          <w:color w:val="7030A0"/>
        </w:rPr>
        <w:t>UČB na str. 115</w:t>
      </w:r>
      <w:r>
        <w:rPr>
          <w:rFonts w:ascii="Comic Sans MS" w:hAnsi="Comic Sans MS"/>
          <w:color w:val="7030A0"/>
        </w:rPr>
        <w:t xml:space="preserve"> pri </w:t>
      </w:r>
      <w:r w:rsidRPr="00B56693">
        <w:rPr>
          <w:rFonts w:ascii="Comic Sans MS" w:hAnsi="Comic Sans MS"/>
          <w:b/>
          <w:color w:val="7030A0"/>
        </w:rPr>
        <w:t>nalogi 1</w:t>
      </w:r>
      <w:r>
        <w:rPr>
          <w:rFonts w:ascii="Comic Sans MS" w:hAnsi="Comic Sans MS"/>
          <w:color w:val="7030A0"/>
        </w:rPr>
        <w:t xml:space="preserve"> preberi citate o prijateljstvu. Izberi si dva, ju zapiši v zvezek in dodaj svoj komentar oz. razlago citata. Uporabi angleški jezik. </w:t>
      </w:r>
    </w:p>
    <w:p w:rsidR="00B56693" w:rsidRDefault="00B56693" w:rsidP="009547E9">
      <w:pPr>
        <w:tabs>
          <w:tab w:val="left" w:pos="930"/>
        </w:tabs>
        <w:rPr>
          <w:rFonts w:ascii="Comic Sans MS" w:hAnsi="Comic Sans MS"/>
          <w:color w:val="7030A0"/>
        </w:rPr>
      </w:pPr>
    </w:p>
    <w:p w:rsidR="00B56693" w:rsidRPr="00597A7E" w:rsidRDefault="00B56693" w:rsidP="00B566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97A7E">
        <w:rPr>
          <w:rFonts w:asciiTheme="minorHAnsi" w:hAnsiTheme="minorHAnsi" w:cstheme="minorHAnsi"/>
          <w:color w:val="000000"/>
        </w:rPr>
        <w:t xml:space="preserve">Primer: </w:t>
      </w:r>
    </w:p>
    <w:p w:rsidR="00B56693" w:rsidRPr="00597A7E" w:rsidRDefault="00B56693" w:rsidP="00B566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Friendship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is a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plant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which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must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often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watered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:rsidR="00B56693" w:rsidRPr="00597A7E" w:rsidRDefault="00B56693" w:rsidP="00B566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absolutely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agree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with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this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statement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As a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plant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would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wither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away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without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water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so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our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friendship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would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end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without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constant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‘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water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’ – love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and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understanding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I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couldn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’t </w:t>
      </w:r>
      <w:proofErr w:type="spellStart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agree</w:t>
      </w:r>
      <w:proofErr w:type="spellEnd"/>
      <w:r w:rsidRPr="00597A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more.</w:t>
      </w:r>
    </w:p>
    <w:p w:rsidR="00B56693" w:rsidRPr="00597A7E" w:rsidRDefault="00B56693" w:rsidP="00B566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B56693" w:rsidRPr="00B56693" w:rsidRDefault="00B56693" w:rsidP="009547E9">
      <w:pPr>
        <w:tabs>
          <w:tab w:val="left" w:pos="930"/>
        </w:tabs>
        <w:rPr>
          <w:rFonts w:ascii="Comic Sans MS" w:hAnsi="Comic Sans MS"/>
          <w:color w:val="7030A0"/>
        </w:rPr>
      </w:pPr>
      <w:proofErr w:type="spellStart"/>
      <w:r>
        <w:rPr>
          <w:rFonts w:ascii="Comic Sans MS" w:hAnsi="Comic Sans MS"/>
          <w:color w:val="7030A0"/>
        </w:rPr>
        <w:t>What</w:t>
      </w:r>
      <w:proofErr w:type="spellEnd"/>
      <w:r>
        <w:rPr>
          <w:rFonts w:ascii="Comic Sans MS" w:hAnsi="Comic Sans MS"/>
          <w:color w:val="7030A0"/>
        </w:rPr>
        <w:t xml:space="preserve"> </w:t>
      </w:r>
      <w:proofErr w:type="spellStart"/>
      <w:r>
        <w:rPr>
          <w:rFonts w:ascii="Comic Sans MS" w:hAnsi="Comic Sans MS"/>
          <w:color w:val="7030A0"/>
        </w:rPr>
        <w:t>makes</w:t>
      </w:r>
      <w:proofErr w:type="spellEnd"/>
      <w:r>
        <w:rPr>
          <w:rFonts w:ascii="Comic Sans MS" w:hAnsi="Comic Sans MS"/>
          <w:color w:val="7030A0"/>
        </w:rPr>
        <w:t xml:space="preserve"> a </w:t>
      </w:r>
      <w:proofErr w:type="spellStart"/>
      <w:r>
        <w:rPr>
          <w:rFonts w:ascii="Comic Sans MS" w:hAnsi="Comic Sans MS"/>
          <w:color w:val="7030A0"/>
        </w:rPr>
        <w:t>good</w:t>
      </w:r>
      <w:proofErr w:type="spellEnd"/>
      <w:r>
        <w:rPr>
          <w:rFonts w:ascii="Comic Sans MS" w:hAnsi="Comic Sans MS"/>
          <w:color w:val="7030A0"/>
        </w:rPr>
        <w:t xml:space="preserve"> </w:t>
      </w:r>
      <w:proofErr w:type="spellStart"/>
      <w:r>
        <w:rPr>
          <w:rFonts w:ascii="Comic Sans MS" w:hAnsi="Comic Sans MS"/>
          <w:color w:val="7030A0"/>
        </w:rPr>
        <w:t>friend</w:t>
      </w:r>
      <w:proofErr w:type="spellEnd"/>
      <w:r>
        <w:rPr>
          <w:rFonts w:ascii="Comic Sans MS" w:hAnsi="Comic Sans MS"/>
          <w:color w:val="7030A0"/>
        </w:rPr>
        <w:t xml:space="preserve">? V </w:t>
      </w:r>
      <w:r w:rsidRPr="00B56693">
        <w:rPr>
          <w:rFonts w:ascii="Comic Sans MS" w:hAnsi="Comic Sans MS"/>
          <w:b/>
          <w:color w:val="7030A0"/>
        </w:rPr>
        <w:t xml:space="preserve">UČB na str. 116 </w:t>
      </w:r>
      <w:r w:rsidR="00D12D21">
        <w:rPr>
          <w:rFonts w:ascii="Comic Sans MS" w:hAnsi="Comic Sans MS"/>
          <w:b/>
          <w:color w:val="7030A0"/>
        </w:rPr>
        <w:t xml:space="preserve">/ vaja 3 </w:t>
      </w:r>
      <w:r w:rsidRPr="00B56693">
        <w:rPr>
          <w:rFonts w:ascii="Comic Sans MS" w:hAnsi="Comic Sans MS"/>
          <w:b/>
          <w:color w:val="7030A0"/>
        </w:rPr>
        <w:t>poslušaj 4</w:t>
      </w:r>
      <w:r>
        <w:rPr>
          <w:rFonts w:ascii="Comic Sans MS" w:hAnsi="Comic Sans MS"/>
          <w:color w:val="7030A0"/>
        </w:rPr>
        <w:t xml:space="preserve"> osebe, ki govorijo o prijateljstvu. V okvirček zapiši,  kaj za njih pomeni prijateljstvo. Posnetek najdeš na povezavi: </w:t>
      </w:r>
    </w:p>
    <w:p w:rsidR="00B56693" w:rsidRDefault="00107AC3" w:rsidP="009547E9">
      <w:pPr>
        <w:tabs>
          <w:tab w:val="left" w:pos="930"/>
        </w:tabs>
      </w:pPr>
      <w:hyperlink r:id="rId9" w:history="1">
        <w:r w:rsidR="00B56693">
          <w:rPr>
            <w:rStyle w:val="Hiperpovezava"/>
          </w:rPr>
          <w:t>https://touchstone.si/audio/ts9/116_What_makes_a_good_friend.mp3</w:t>
        </w:r>
      </w:hyperlink>
      <w:r w:rsidR="00B56693">
        <w:t xml:space="preserve"> </w:t>
      </w:r>
    </w:p>
    <w:p w:rsidR="00D12D21" w:rsidRDefault="00D12D21" w:rsidP="009547E9">
      <w:pPr>
        <w:tabs>
          <w:tab w:val="left" w:pos="930"/>
        </w:tabs>
      </w:pPr>
    </w:p>
    <w:p w:rsidR="00D12D21" w:rsidRDefault="00D12D21" w:rsidP="009547E9">
      <w:pPr>
        <w:tabs>
          <w:tab w:val="left" w:pos="930"/>
        </w:tabs>
        <w:rPr>
          <w:rFonts w:ascii="Comic Sans MS" w:hAnsi="Comic Sans MS" w:cstheme="minorHAnsi"/>
          <w:b/>
          <w:bCs/>
          <w:color w:val="7030A0"/>
        </w:rPr>
      </w:pPr>
      <w:r>
        <w:rPr>
          <w:rFonts w:ascii="Comic Sans MS" w:hAnsi="Comic Sans MS" w:cstheme="minorHAnsi"/>
          <w:b/>
          <w:bCs/>
          <w:color w:val="7030A0"/>
        </w:rPr>
        <w:t xml:space="preserve">UČB 116 / vaja 4: napiši številke od 1 – 8 glede na to, kako pomembno se ti zdi našteto za prijateljstvo. </w:t>
      </w:r>
    </w:p>
    <w:p w:rsidR="001A1B9A" w:rsidRDefault="001A1B9A" w:rsidP="009547E9">
      <w:pPr>
        <w:tabs>
          <w:tab w:val="left" w:pos="930"/>
        </w:tabs>
        <w:rPr>
          <w:rFonts w:ascii="Comic Sans MS" w:hAnsi="Comic Sans MS" w:cstheme="minorHAnsi"/>
          <w:b/>
          <w:bCs/>
          <w:color w:val="7030A0"/>
        </w:rPr>
      </w:pPr>
    </w:p>
    <w:p w:rsidR="001A1B9A" w:rsidRDefault="001A1B9A" w:rsidP="009547E9">
      <w:pPr>
        <w:tabs>
          <w:tab w:val="left" w:pos="930"/>
        </w:tabs>
        <w:rPr>
          <w:rFonts w:ascii="Comic Sans MS" w:hAnsi="Comic Sans MS" w:cstheme="minorHAnsi"/>
          <w:b/>
          <w:bCs/>
          <w:color w:val="7030A0"/>
        </w:rPr>
      </w:pPr>
    </w:p>
    <w:p w:rsidR="007B055A" w:rsidRDefault="007B055A" w:rsidP="009547E9">
      <w:pPr>
        <w:tabs>
          <w:tab w:val="left" w:pos="930"/>
        </w:tabs>
        <w:rPr>
          <w:rFonts w:ascii="Comic Sans MS" w:hAnsi="Comic Sans MS" w:cstheme="minorHAnsi"/>
          <w:b/>
          <w:bCs/>
          <w:color w:val="7030A0"/>
        </w:rPr>
      </w:pPr>
    </w:p>
    <w:p w:rsidR="0020614F" w:rsidRDefault="0020614F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</w:p>
    <w:p w:rsidR="0020614F" w:rsidRDefault="0020614F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  <w:proofErr w:type="spellStart"/>
      <w:r>
        <w:rPr>
          <w:rFonts w:ascii="Comic Sans MS" w:hAnsi="Comic Sans MS" w:cstheme="minorHAnsi"/>
          <w:bCs/>
          <w:color w:val="7030A0"/>
        </w:rPr>
        <w:t>Well</w:t>
      </w:r>
      <w:proofErr w:type="spellEnd"/>
      <w:r>
        <w:rPr>
          <w:rFonts w:ascii="Comic Sans MS" w:hAnsi="Comic Sans MS" w:cstheme="minorHAnsi"/>
          <w:bCs/>
          <w:color w:val="7030A0"/>
        </w:rPr>
        <w:t xml:space="preserve">, </w:t>
      </w:r>
      <w:proofErr w:type="spellStart"/>
      <w:r>
        <w:rPr>
          <w:rFonts w:ascii="Comic Sans MS" w:hAnsi="Comic Sans MS" w:cstheme="minorHAnsi"/>
          <w:bCs/>
          <w:color w:val="7030A0"/>
        </w:rPr>
        <w:t>this</w:t>
      </w:r>
      <w:proofErr w:type="spellEnd"/>
      <w:r>
        <w:rPr>
          <w:rFonts w:ascii="Comic Sans MS" w:hAnsi="Comic Sans MS" w:cstheme="minorHAnsi"/>
          <w:bCs/>
          <w:color w:val="7030A0"/>
        </w:rPr>
        <w:t xml:space="preserve"> is it! </w:t>
      </w:r>
      <w:proofErr w:type="spellStart"/>
      <w:r>
        <w:rPr>
          <w:rFonts w:ascii="Comic Sans MS" w:hAnsi="Comic Sans MS" w:cstheme="minorHAnsi"/>
          <w:bCs/>
          <w:color w:val="7030A0"/>
        </w:rPr>
        <w:t>Have</w:t>
      </w:r>
      <w:proofErr w:type="spellEnd"/>
      <w:r>
        <w:rPr>
          <w:rFonts w:ascii="Comic Sans MS" w:hAnsi="Comic Sans MS" w:cstheme="minorHAnsi"/>
          <w:bCs/>
          <w:color w:val="7030A0"/>
        </w:rPr>
        <w:t xml:space="preserve"> a </w:t>
      </w:r>
      <w:proofErr w:type="spellStart"/>
      <w:r>
        <w:rPr>
          <w:rFonts w:ascii="Comic Sans MS" w:hAnsi="Comic Sans MS" w:cstheme="minorHAnsi"/>
          <w:bCs/>
          <w:color w:val="7030A0"/>
        </w:rPr>
        <w:t>great</w:t>
      </w:r>
      <w:proofErr w:type="spellEnd"/>
      <w:r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>
        <w:rPr>
          <w:rFonts w:ascii="Comic Sans MS" w:hAnsi="Comic Sans MS" w:cstheme="minorHAnsi"/>
          <w:bCs/>
          <w:color w:val="7030A0"/>
        </w:rPr>
        <w:t>week</w:t>
      </w:r>
      <w:proofErr w:type="spellEnd"/>
      <w:r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>
        <w:rPr>
          <w:rFonts w:ascii="Comic Sans MS" w:hAnsi="Comic Sans MS" w:cstheme="minorHAnsi"/>
          <w:bCs/>
          <w:color w:val="7030A0"/>
        </w:rPr>
        <w:t>and</w:t>
      </w:r>
      <w:proofErr w:type="spellEnd"/>
      <w:r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>
        <w:rPr>
          <w:rFonts w:ascii="Comic Sans MS" w:hAnsi="Comic Sans MS" w:cstheme="minorHAnsi"/>
          <w:bCs/>
          <w:color w:val="7030A0"/>
        </w:rPr>
        <w:t>stay</w:t>
      </w:r>
      <w:proofErr w:type="spellEnd"/>
      <w:r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>
        <w:rPr>
          <w:rFonts w:ascii="Comic Sans MS" w:hAnsi="Comic Sans MS" w:cstheme="minorHAnsi"/>
          <w:bCs/>
          <w:color w:val="7030A0"/>
        </w:rPr>
        <w:t>healthy</w:t>
      </w:r>
      <w:proofErr w:type="spellEnd"/>
      <w:r>
        <w:rPr>
          <w:rFonts w:ascii="Comic Sans MS" w:hAnsi="Comic Sans MS" w:cstheme="minorHAnsi"/>
          <w:bCs/>
          <w:color w:val="7030A0"/>
        </w:rPr>
        <w:t xml:space="preserve">! </w:t>
      </w:r>
      <w:r w:rsidRPr="0020614F">
        <w:rPr>
          <w:rFonts w:ascii="Comic Sans MS" w:hAnsi="Comic Sans MS" w:cstheme="minorHAnsi"/>
          <w:bCs/>
          <w:color w:val="7030A0"/>
        </w:rPr>
        <w:sym w:font="Wingdings" w:char="F04A"/>
      </w:r>
      <w:r>
        <w:rPr>
          <w:rFonts w:ascii="Comic Sans MS" w:hAnsi="Comic Sans MS" w:cstheme="minorHAnsi"/>
          <w:bCs/>
          <w:color w:val="7030A0"/>
        </w:rPr>
        <w:t xml:space="preserve"> </w:t>
      </w:r>
    </w:p>
    <w:p w:rsidR="0020614F" w:rsidRDefault="0020614F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</w:p>
    <w:p w:rsidR="0020614F" w:rsidRDefault="0020614F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  <w:proofErr w:type="spellStart"/>
      <w:r>
        <w:rPr>
          <w:rFonts w:ascii="Comic Sans MS" w:hAnsi="Comic Sans MS" w:cstheme="minorHAnsi"/>
          <w:bCs/>
          <w:color w:val="7030A0"/>
        </w:rPr>
        <w:t>Teacher</w:t>
      </w:r>
      <w:proofErr w:type="spellEnd"/>
      <w:r>
        <w:rPr>
          <w:rFonts w:ascii="Comic Sans MS" w:hAnsi="Comic Sans MS" w:cstheme="minorHAnsi"/>
          <w:bCs/>
          <w:color w:val="7030A0"/>
        </w:rPr>
        <w:t xml:space="preserve"> Tina</w:t>
      </w:r>
    </w:p>
    <w:p w:rsidR="00CB2CA8" w:rsidRDefault="00CB2CA8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</w:p>
    <w:p w:rsidR="00CB2CA8" w:rsidRDefault="00CB2CA8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</w:p>
    <w:p w:rsidR="00FE289E" w:rsidRDefault="00FE289E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</w:p>
    <w:p w:rsidR="00FE289E" w:rsidRDefault="00AB170C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  <w:r>
        <w:rPr>
          <w:rFonts w:ascii="Comic Sans MS" w:hAnsi="Comic Sans MS" w:cstheme="minorHAnsi"/>
          <w:bCs/>
          <w:color w:val="7030A0"/>
        </w:rPr>
        <w:t>Don't forget</w:t>
      </w:r>
      <w:r w:rsidR="0096427B">
        <w:rPr>
          <w:rFonts w:ascii="Comic Sans MS" w:hAnsi="Comic Sans MS" w:cstheme="minorHAnsi"/>
          <w:bCs/>
          <w:color w:val="7030A0"/>
        </w:rPr>
        <w:t xml:space="preserve">…on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the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next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page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you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will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find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solutions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to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the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exercises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in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the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 </w:t>
      </w:r>
      <w:proofErr w:type="spellStart"/>
      <w:r w:rsidR="0096427B">
        <w:rPr>
          <w:rFonts w:ascii="Comic Sans MS" w:hAnsi="Comic Sans MS" w:cstheme="minorHAnsi"/>
          <w:bCs/>
          <w:color w:val="7030A0"/>
        </w:rPr>
        <w:t>workbook</w:t>
      </w:r>
      <w:proofErr w:type="spellEnd"/>
      <w:r w:rsidR="0096427B">
        <w:rPr>
          <w:rFonts w:ascii="Comic Sans MS" w:hAnsi="Comic Sans MS" w:cstheme="minorHAnsi"/>
          <w:bCs/>
          <w:color w:val="7030A0"/>
        </w:rPr>
        <w:t xml:space="preserve">. </w:t>
      </w:r>
      <w:r w:rsidR="0096427B" w:rsidRPr="0096427B">
        <w:rPr>
          <w:rFonts w:ascii="Comic Sans MS" w:hAnsi="Comic Sans MS" w:cstheme="minorHAnsi"/>
          <w:bCs/>
          <w:color w:val="7030A0"/>
        </w:rPr>
        <w:sym w:font="Wingdings" w:char="F04A"/>
      </w:r>
    </w:p>
    <w:p w:rsidR="00FE289E" w:rsidRDefault="00FE289E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</w:p>
    <w:p w:rsidR="00FE289E" w:rsidRDefault="00FE289E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</w:p>
    <w:p w:rsidR="00FE289E" w:rsidRDefault="00FE289E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</w:p>
    <w:p w:rsidR="00CB2CA8" w:rsidRDefault="00CB2CA8" w:rsidP="009547E9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</w:p>
    <w:p w:rsidR="00CB2CA8" w:rsidRDefault="00CB2CA8" w:rsidP="00CB2CA8">
      <w:pPr>
        <w:autoSpaceDE w:val="0"/>
        <w:autoSpaceDN w:val="0"/>
        <w:adjustRightInd w:val="0"/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</w:pPr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 xml:space="preserve">SOLUTIONS </w:t>
      </w:r>
      <w:proofErr w:type="spellStart"/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>of</w:t>
      </w:r>
      <w:proofErr w:type="spellEnd"/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 xml:space="preserve"> </w:t>
      </w:r>
      <w:proofErr w:type="spellStart"/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>exercises</w:t>
      </w:r>
      <w:proofErr w:type="spellEnd"/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 xml:space="preserve"> in </w:t>
      </w:r>
      <w:proofErr w:type="spellStart"/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>the</w:t>
      </w:r>
      <w:proofErr w:type="spellEnd"/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 xml:space="preserve"> </w:t>
      </w:r>
      <w:proofErr w:type="spellStart"/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>workbook</w:t>
      </w:r>
      <w:proofErr w:type="spellEnd"/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 xml:space="preserve"> 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</w:pPr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>20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2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broke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out</w:t>
      </w:r>
      <w:proofErr w:type="spellEnd"/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3 are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4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will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melt</w:t>
      </w:r>
      <w:proofErr w:type="spellEnd"/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5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were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/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was</w:t>
      </w:r>
      <w:proofErr w:type="spellEnd"/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6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goes</w:t>
      </w:r>
      <w:proofErr w:type="spellEnd"/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7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weren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’t/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wasn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’t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8 don’t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give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up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9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had</w:t>
      </w:r>
      <w:proofErr w:type="spellEnd"/>
    </w:p>
    <w:p w:rsidR="00CB2CA8" w:rsidRDefault="00CB2CA8" w:rsidP="00CB2CA8">
      <w:pPr>
        <w:autoSpaceDE w:val="0"/>
        <w:autoSpaceDN w:val="0"/>
        <w:adjustRightInd w:val="0"/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</w:pPr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>21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1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she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joined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club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she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’d make more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friends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2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you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eat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so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much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you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’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ll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fat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3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found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fly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in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my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soup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I’d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complain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the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manager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4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saw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ghost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I’d run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away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5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the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dog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keeps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barking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the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neighbours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will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wake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up.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6 I’d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buy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that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bag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it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were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cheaper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</w:pPr>
      <w:r>
        <w:rPr>
          <w:rFonts w:ascii="MyriadPro-Bold" w:eastAsiaTheme="minorHAnsi" w:hAnsi="MyriadPro-Bold" w:cs="MyriadPro-Bold"/>
          <w:b/>
          <w:bCs/>
          <w:color w:val="DA0000"/>
          <w:sz w:val="26"/>
          <w:szCs w:val="26"/>
          <w:lang w:eastAsia="en-US"/>
        </w:rPr>
        <w:t>22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1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had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compass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find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the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way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2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had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mobile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phone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call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my</w:t>
      </w:r>
      <w:proofErr w:type="spellEnd"/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parents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3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it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weren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’t so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dark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’t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feel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scared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4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build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shelter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’t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sleep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under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the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trees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5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had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bottle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send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message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6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there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weren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’t so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too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many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sharks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escape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7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had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company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’t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feel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lonely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8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make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axe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will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make a raft.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9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put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on some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sunscreen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’t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get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sunburnt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10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had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bow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and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arrows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capture</w:t>
      </w:r>
      <w:proofErr w:type="spellEnd"/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game or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birds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11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wear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insect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head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net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insects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’t bite me.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12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had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night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vision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binoculars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see</w:t>
      </w:r>
      <w:proofErr w:type="spellEnd"/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everything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by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night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13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use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water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purification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tablets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, I’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ll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purify</w:t>
      </w:r>
      <w:proofErr w:type="spellEnd"/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water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and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drink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it.</w:t>
      </w:r>
    </w:p>
    <w:p w:rsidR="00CB2CA8" w:rsidRDefault="00CB2CA8" w:rsidP="00CB2CA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14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had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a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shovel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build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an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igloo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p w:rsidR="00CB2CA8" w:rsidRDefault="00CB2CA8" w:rsidP="00CB2CA8">
      <w:pPr>
        <w:tabs>
          <w:tab w:val="left" w:pos="930"/>
        </w:tabs>
        <w:rPr>
          <w:rFonts w:ascii="Comic Sans MS" w:hAnsi="Comic Sans MS" w:cstheme="minorHAnsi"/>
          <w:bCs/>
          <w:color w:val="7030A0"/>
        </w:rPr>
      </w:pPr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15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If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had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fishhooks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, I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would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be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able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to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catch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fish</w:t>
      </w:r>
      <w:proofErr w:type="spellEnd"/>
      <w:r>
        <w:rPr>
          <w:rFonts w:ascii="MyriadPro-Regular" w:eastAsiaTheme="minorHAnsi" w:hAnsi="MyriadPro-Regular" w:cs="MyriadPro-Regular"/>
          <w:color w:val="000000"/>
          <w:sz w:val="20"/>
          <w:szCs w:val="20"/>
          <w:lang w:eastAsia="en-US"/>
        </w:rPr>
        <w:t>.</w:t>
      </w:r>
    </w:p>
    <w:sectPr w:rsidR="00CB2CA8" w:rsidSect="00F65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6E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3A23DD1"/>
    <w:multiLevelType w:val="hybridMultilevel"/>
    <w:tmpl w:val="9572A2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1EA9"/>
    <w:multiLevelType w:val="hybridMultilevel"/>
    <w:tmpl w:val="A33CB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E0358"/>
    <w:multiLevelType w:val="hybridMultilevel"/>
    <w:tmpl w:val="F65019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CE2B95"/>
    <w:multiLevelType w:val="hybridMultilevel"/>
    <w:tmpl w:val="940284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E4F"/>
    <w:rsid w:val="00006AD1"/>
    <w:rsid w:val="000261AD"/>
    <w:rsid w:val="00034130"/>
    <w:rsid w:val="00060D09"/>
    <w:rsid w:val="001009F8"/>
    <w:rsid w:val="00105B95"/>
    <w:rsid w:val="00107AC3"/>
    <w:rsid w:val="00134AC1"/>
    <w:rsid w:val="001933D0"/>
    <w:rsid w:val="001A1B9A"/>
    <w:rsid w:val="0020614F"/>
    <w:rsid w:val="00206CF8"/>
    <w:rsid w:val="00237E0A"/>
    <w:rsid w:val="002664B3"/>
    <w:rsid w:val="0028735B"/>
    <w:rsid w:val="002941CB"/>
    <w:rsid w:val="002B2106"/>
    <w:rsid w:val="002E3811"/>
    <w:rsid w:val="002F4810"/>
    <w:rsid w:val="003376F0"/>
    <w:rsid w:val="00353ACD"/>
    <w:rsid w:val="003E7EB2"/>
    <w:rsid w:val="0042562A"/>
    <w:rsid w:val="00432160"/>
    <w:rsid w:val="004B30FB"/>
    <w:rsid w:val="0056298C"/>
    <w:rsid w:val="00581342"/>
    <w:rsid w:val="005C480B"/>
    <w:rsid w:val="005D7673"/>
    <w:rsid w:val="005E1800"/>
    <w:rsid w:val="005F5709"/>
    <w:rsid w:val="006229F9"/>
    <w:rsid w:val="00643ADB"/>
    <w:rsid w:val="00644DAB"/>
    <w:rsid w:val="00684793"/>
    <w:rsid w:val="006B0F81"/>
    <w:rsid w:val="006C4E4F"/>
    <w:rsid w:val="006E3E23"/>
    <w:rsid w:val="00702C80"/>
    <w:rsid w:val="0072013C"/>
    <w:rsid w:val="00727352"/>
    <w:rsid w:val="00745AE5"/>
    <w:rsid w:val="00751E8F"/>
    <w:rsid w:val="00755553"/>
    <w:rsid w:val="007B055A"/>
    <w:rsid w:val="007C0D42"/>
    <w:rsid w:val="008F3AEB"/>
    <w:rsid w:val="00944248"/>
    <w:rsid w:val="009547E9"/>
    <w:rsid w:val="0096427B"/>
    <w:rsid w:val="009E1A80"/>
    <w:rsid w:val="00A2611E"/>
    <w:rsid w:val="00AA3FB2"/>
    <w:rsid w:val="00AB170C"/>
    <w:rsid w:val="00B03FB2"/>
    <w:rsid w:val="00B145EC"/>
    <w:rsid w:val="00B16644"/>
    <w:rsid w:val="00B176FF"/>
    <w:rsid w:val="00B56693"/>
    <w:rsid w:val="00BB6738"/>
    <w:rsid w:val="00C91678"/>
    <w:rsid w:val="00CB2CA8"/>
    <w:rsid w:val="00CB3F9B"/>
    <w:rsid w:val="00CD5A04"/>
    <w:rsid w:val="00D049DD"/>
    <w:rsid w:val="00D12D21"/>
    <w:rsid w:val="00D22365"/>
    <w:rsid w:val="00D247BB"/>
    <w:rsid w:val="00D45B5A"/>
    <w:rsid w:val="00D8426F"/>
    <w:rsid w:val="00D95A67"/>
    <w:rsid w:val="00E04212"/>
    <w:rsid w:val="00E530B7"/>
    <w:rsid w:val="00E91A5F"/>
    <w:rsid w:val="00F6550B"/>
    <w:rsid w:val="00FA1727"/>
    <w:rsid w:val="00FE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4E4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91A5F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95A67"/>
    <w:pPr>
      <w:spacing w:line="360" w:lineRule="auto"/>
      <w:jc w:val="center"/>
    </w:pPr>
    <w:rPr>
      <w:rFonts w:ascii="Arial" w:hAnsi="Arial"/>
      <w:b/>
      <w:sz w:val="20"/>
      <w:szCs w:val="20"/>
      <w:lang w:val="en-GB" w:eastAsia="pl-PL"/>
    </w:rPr>
  </w:style>
  <w:style w:type="character" w:customStyle="1" w:styleId="NaslovZnak">
    <w:name w:val="Naslov Znak"/>
    <w:basedOn w:val="Privzetapisavaodstavka"/>
    <w:link w:val="Naslov"/>
    <w:rsid w:val="00D95A67"/>
    <w:rPr>
      <w:rFonts w:ascii="Arial" w:eastAsia="Times New Roman" w:hAnsi="Arial" w:cs="Times New Roman"/>
      <w:b/>
      <w:sz w:val="20"/>
      <w:szCs w:val="20"/>
      <w:lang w:val="en-GB" w:eastAsia="pl-P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6C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6CF8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4E4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91A5F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95A67"/>
    <w:pPr>
      <w:spacing w:line="360" w:lineRule="auto"/>
      <w:jc w:val="center"/>
    </w:pPr>
    <w:rPr>
      <w:rFonts w:ascii="Arial" w:hAnsi="Arial"/>
      <w:b/>
      <w:sz w:val="20"/>
      <w:szCs w:val="20"/>
      <w:lang w:val="en-GB" w:eastAsia="pl-PL"/>
    </w:rPr>
  </w:style>
  <w:style w:type="character" w:customStyle="1" w:styleId="NaslovZnak">
    <w:name w:val="Naslov Znak"/>
    <w:basedOn w:val="Privzetapisavaodstavka"/>
    <w:link w:val="Naslov"/>
    <w:rsid w:val="00D95A67"/>
    <w:rPr>
      <w:rFonts w:ascii="Arial" w:eastAsia="Times New Roman" w:hAnsi="Arial" w:cs="Times New Roman"/>
      <w:b/>
      <w:sz w:val="20"/>
      <w:szCs w:val="20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XB5lxHKjV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I9XSc1f-Xo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uchstone.si/audio/ts9/116_What_makes_a_good_friend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E7F97-A470-4BDA-9BC4-350FF77F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</dc:creator>
  <cp:lastModifiedBy>Tina</cp:lastModifiedBy>
  <cp:revision>131</cp:revision>
  <dcterms:created xsi:type="dcterms:W3CDTF">2020-03-29T12:10:00Z</dcterms:created>
  <dcterms:modified xsi:type="dcterms:W3CDTF">2020-04-05T10:01:00Z</dcterms:modified>
</cp:coreProperties>
</file>